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A9" w:rsidRDefault="000971A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971A9" w:rsidRDefault="00097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1A9" w:rsidRDefault="00097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4290" w:rsidRDefault="009E4290" w:rsidP="009E4290">
      <w:pPr>
        <w:jc w:val="center"/>
        <w:rPr>
          <w:rFonts w:ascii="Arial Black" w:hAnsi="Arial Black"/>
          <w:i/>
          <w:iCs/>
          <w:sz w:val="40"/>
          <w:szCs w:val="40"/>
        </w:rPr>
      </w:pPr>
      <w:r w:rsidRPr="00AA7C71">
        <w:object w:dxaOrig="5115" w:dyaOrig="5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pt;height:277.95pt" o:ole="">
            <v:imagedata r:id="rId9" o:title=""/>
          </v:shape>
          <o:OLEObject Type="Embed" ProgID="PBrush" ShapeID="_x0000_i1025" DrawAspect="Content" ObjectID="_1525677497" r:id="rId10"/>
        </w:object>
      </w:r>
    </w:p>
    <w:p w:rsidR="009E4290" w:rsidRDefault="009E4290" w:rsidP="009E4290">
      <w:pPr>
        <w:jc w:val="center"/>
        <w:rPr>
          <w:rFonts w:ascii="Arial Black" w:hAnsi="Arial Black"/>
          <w:i/>
          <w:iCs/>
          <w:sz w:val="40"/>
          <w:szCs w:val="40"/>
        </w:rPr>
      </w:pPr>
    </w:p>
    <w:p w:rsidR="00361BF8" w:rsidRDefault="00361BF8" w:rsidP="009E4290">
      <w:pPr>
        <w:jc w:val="center"/>
        <w:rPr>
          <w:rFonts w:ascii="Arial Black" w:hAnsi="Arial Black"/>
          <w:i/>
          <w:iCs/>
          <w:sz w:val="40"/>
          <w:szCs w:val="40"/>
        </w:rPr>
      </w:pPr>
      <w:r>
        <w:rPr>
          <w:rFonts w:ascii="Arial Black" w:hAnsi="Arial Black"/>
          <w:i/>
          <w:iCs/>
          <w:sz w:val="40"/>
          <w:szCs w:val="40"/>
        </w:rPr>
        <w:t>June 3 – 5, 2016</w:t>
      </w:r>
    </w:p>
    <w:p w:rsidR="00361BF8" w:rsidRDefault="00361BF8" w:rsidP="009E4290">
      <w:pPr>
        <w:jc w:val="center"/>
        <w:rPr>
          <w:rFonts w:ascii="Arial Black" w:hAnsi="Arial Black"/>
          <w:i/>
          <w:iCs/>
          <w:sz w:val="40"/>
          <w:szCs w:val="40"/>
        </w:rPr>
      </w:pPr>
    </w:p>
    <w:p w:rsidR="009E4290" w:rsidRPr="00B97985" w:rsidRDefault="009E4290" w:rsidP="009E4290">
      <w:pPr>
        <w:jc w:val="center"/>
        <w:rPr>
          <w:rFonts w:ascii="Arial Black" w:hAnsi="Arial Black"/>
          <w:i/>
          <w:iCs/>
          <w:sz w:val="40"/>
          <w:szCs w:val="40"/>
        </w:rPr>
      </w:pPr>
      <w:r w:rsidRPr="00B97985">
        <w:rPr>
          <w:rFonts w:ascii="Arial Black" w:hAnsi="Arial Black"/>
          <w:i/>
          <w:iCs/>
          <w:sz w:val="40"/>
          <w:szCs w:val="40"/>
        </w:rPr>
        <w:t>Bayview Yacht Club</w:t>
      </w:r>
    </w:p>
    <w:p w:rsidR="009E4290" w:rsidRPr="00B97985" w:rsidRDefault="009E4290" w:rsidP="009E4290">
      <w:pPr>
        <w:jc w:val="center"/>
        <w:rPr>
          <w:rFonts w:ascii="Arial Black" w:hAnsi="Arial Black"/>
          <w:i/>
          <w:iCs/>
          <w:sz w:val="40"/>
          <w:szCs w:val="40"/>
        </w:rPr>
      </w:pPr>
      <w:r w:rsidRPr="00B97985">
        <w:rPr>
          <w:rFonts w:ascii="Arial Black" w:hAnsi="Arial Black"/>
          <w:i/>
          <w:iCs/>
          <w:sz w:val="40"/>
          <w:szCs w:val="40"/>
        </w:rPr>
        <w:t>Lake St. Clair</w:t>
      </w:r>
    </w:p>
    <w:p w:rsidR="000971A9" w:rsidRDefault="009E4290" w:rsidP="009E429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7985">
        <w:rPr>
          <w:rFonts w:ascii="Arial Black" w:hAnsi="Arial Black"/>
          <w:i/>
          <w:iCs/>
          <w:sz w:val="40"/>
          <w:szCs w:val="40"/>
        </w:rPr>
        <w:t>Detroit, Michigan</w:t>
      </w:r>
      <w:r w:rsidDel="007F42EC">
        <w:rPr>
          <w:noProof/>
        </w:rPr>
        <w:t xml:space="preserve"> </w:t>
      </w:r>
    </w:p>
    <w:p w:rsidR="000971A9" w:rsidRDefault="00097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1A9" w:rsidRDefault="00097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1A9" w:rsidRDefault="00E045A7">
      <w:pPr>
        <w:spacing w:before="42"/>
        <w:ind w:left="2091" w:right="209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201</w:t>
      </w:r>
      <w:r w:rsidR="00BE0BBB">
        <w:rPr>
          <w:rFonts w:ascii="Times New Roman"/>
          <w:b/>
          <w:sz w:val="44"/>
        </w:rPr>
        <w:t>6</w:t>
      </w:r>
      <w:r>
        <w:rPr>
          <w:rFonts w:ascii="Times New Roman"/>
          <w:b/>
          <w:sz w:val="44"/>
        </w:rPr>
        <w:t xml:space="preserve"> Bayview One</w:t>
      </w:r>
      <w:r>
        <w:rPr>
          <w:rFonts w:ascii="Times New Roman"/>
          <w:b/>
          <w:spacing w:val="-11"/>
          <w:sz w:val="44"/>
        </w:rPr>
        <w:t xml:space="preserve"> </w:t>
      </w:r>
      <w:r>
        <w:rPr>
          <w:rFonts w:ascii="Times New Roman"/>
          <w:b/>
          <w:sz w:val="44"/>
        </w:rPr>
        <w:t>Design</w:t>
      </w:r>
      <w:r>
        <w:rPr>
          <w:rFonts w:ascii="Times New Roman"/>
          <w:b/>
          <w:w w:val="99"/>
          <w:sz w:val="44"/>
        </w:rPr>
        <w:t xml:space="preserve"> </w:t>
      </w:r>
      <w:r>
        <w:rPr>
          <w:rFonts w:ascii="Times New Roman"/>
          <w:b/>
          <w:sz w:val="44"/>
        </w:rPr>
        <w:t>Sailing</w:t>
      </w:r>
      <w:r>
        <w:rPr>
          <w:rFonts w:ascii="Times New Roman"/>
          <w:b/>
          <w:spacing w:val="-5"/>
          <w:sz w:val="44"/>
        </w:rPr>
        <w:t xml:space="preserve"> </w:t>
      </w:r>
      <w:r>
        <w:rPr>
          <w:rFonts w:ascii="Times New Roman"/>
          <w:b/>
          <w:sz w:val="44"/>
        </w:rPr>
        <w:t>Instructions</w:t>
      </w:r>
    </w:p>
    <w:p w:rsidR="000971A9" w:rsidRDefault="000971A9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0971A9" w:rsidRDefault="00E045A7">
      <w:pPr>
        <w:spacing w:line="480" w:lineRule="auto"/>
        <w:ind w:left="2092" w:right="209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Racing</w:t>
      </w:r>
      <w:r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Divisions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 xml:space="preserve"> </w:t>
      </w:r>
    </w:p>
    <w:p w:rsidR="000971A9" w:rsidRDefault="000971A9">
      <w:pPr>
        <w:spacing w:line="480" w:lineRule="auto"/>
        <w:jc w:val="center"/>
        <w:rPr>
          <w:rFonts w:ascii="Times New Roman" w:eastAsia="Times New Roman" w:hAnsi="Times New Roman" w:cs="Times New Roman"/>
          <w:sz w:val="44"/>
          <w:szCs w:val="44"/>
        </w:rPr>
        <w:sectPr w:rsidR="000971A9" w:rsidSect="00692E54">
          <w:type w:val="continuous"/>
          <w:pgSz w:w="12240" w:h="15840"/>
          <w:pgMar w:top="1008" w:right="1460" w:bottom="1008" w:left="1460" w:header="720" w:footer="720" w:gutter="0"/>
          <w:cols w:space="720"/>
        </w:sectPr>
      </w:pPr>
    </w:p>
    <w:p w:rsidR="000971A9" w:rsidRDefault="000971A9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9E4290" w:rsidRDefault="009E4290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9E4290" w:rsidRDefault="009E4290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9E4290" w:rsidRDefault="009E4290" w:rsidP="009E4290">
      <w:pPr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AA7C71">
        <w:object w:dxaOrig="5115" w:dyaOrig="5295">
          <v:shape id="_x0000_i1026" type="#_x0000_t75" style="width:107.15pt;height:103.8pt" o:ole="">
            <v:imagedata r:id="rId9" o:title=""/>
          </v:shape>
          <o:OLEObject Type="Embed" ProgID="PBrush" ShapeID="_x0000_i1026" DrawAspect="Content" ObjectID="_1525677498" r:id="rId11"/>
        </w:object>
      </w:r>
    </w:p>
    <w:p w:rsidR="009E4290" w:rsidRDefault="009E4290" w:rsidP="009E4290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0E4187" w:rsidRDefault="009E4290" w:rsidP="009E4290">
      <w:pPr>
        <w:pStyle w:val="Heading1"/>
        <w:spacing w:before="180"/>
        <w:ind w:left="0" w:right="2653"/>
        <w:jc w:val="center"/>
      </w:pPr>
      <w:r>
        <w:t xml:space="preserve">                  </w:t>
      </w:r>
    </w:p>
    <w:p w:rsidR="000971A9" w:rsidRDefault="009E4290" w:rsidP="000E4187">
      <w:pPr>
        <w:pStyle w:val="Heading1"/>
        <w:spacing w:before="0"/>
        <w:ind w:left="1915" w:right="2650" w:firstLine="720"/>
        <w:jc w:val="center"/>
      </w:pPr>
      <w:r>
        <w:t>S</w:t>
      </w:r>
      <w:r w:rsidR="00E045A7">
        <w:t>ailing</w:t>
      </w:r>
      <w:r w:rsidR="00E045A7">
        <w:rPr>
          <w:spacing w:val="-2"/>
        </w:rPr>
        <w:t xml:space="preserve"> </w:t>
      </w:r>
      <w:r w:rsidR="00E045A7">
        <w:t>Instructions</w:t>
      </w:r>
    </w:p>
    <w:p w:rsidR="000E4187" w:rsidRPr="000E4187" w:rsidRDefault="000E4187" w:rsidP="000E4187">
      <w:pPr>
        <w:pStyle w:val="Heading1"/>
        <w:spacing w:before="0"/>
        <w:ind w:left="1440" w:right="2650" w:firstLine="720"/>
        <w:jc w:val="center"/>
        <w:rPr>
          <w:rFonts w:cs="Times New Roman"/>
          <w:bCs w:val="0"/>
        </w:rPr>
      </w:pPr>
      <w:r>
        <w:rPr>
          <w:rFonts w:cs="Times New Roman"/>
          <w:b w:val="0"/>
          <w:bCs w:val="0"/>
        </w:rPr>
        <w:t xml:space="preserve">    </w:t>
      </w:r>
      <w:r w:rsidRPr="000E4187">
        <w:rPr>
          <w:rFonts w:cs="Times New Roman"/>
          <w:bCs w:val="0"/>
        </w:rPr>
        <w:t>Racing Divisions</w:t>
      </w:r>
    </w:p>
    <w:p w:rsidR="00BE0BBB" w:rsidRDefault="00BE0BBB">
      <w:pPr>
        <w:pStyle w:val="Heading2"/>
        <w:ind w:right="2656"/>
        <w:jc w:val="center"/>
        <w:rPr>
          <w:rFonts w:cs="Times New Roman"/>
          <w:b w:val="0"/>
          <w:bCs w:val="0"/>
        </w:rPr>
      </w:pP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before="206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RULES</w:t>
      </w:r>
    </w:p>
    <w:p w:rsidR="000971A9" w:rsidRPr="00D57CDC" w:rsidRDefault="00E045A7" w:rsidP="000E4187">
      <w:pPr>
        <w:pStyle w:val="ListParagraph"/>
        <w:numPr>
          <w:ilvl w:val="1"/>
          <w:numId w:val="8"/>
        </w:numPr>
        <w:tabs>
          <w:tab w:val="left" w:pos="1253"/>
        </w:tabs>
        <w:spacing w:before="3"/>
        <w:ind w:right="640" w:hanging="522"/>
        <w:rPr>
          <w:rFonts w:ascii="Calibri" w:eastAsia="Calibri" w:hAnsi="Calibri" w:cs="Calibri"/>
        </w:rPr>
      </w:pPr>
      <w:r w:rsidRPr="00D57CDC">
        <w:rPr>
          <w:rFonts w:ascii="Calibri"/>
        </w:rPr>
        <w:t>The regatta shall be governed by the rules as defined in the Racing Rules of Sailing</w:t>
      </w:r>
      <w:r w:rsidRPr="00D57CDC">
        <w:rPr>
          <w:rFonts w:ascii="Calibri"/>
          <w:spacing w:val="-7"/>
        </w:rPr>
        <w:t xml:space="preserve"> </w:t>
      </w:r>
      <w:r w:rsidRPr="00D57CDC">
        <w:rPr>
          <w:rFonts w:ascii="Calibri"/>
        </w:rPr>
        <w:t>(RRS).</w:t>
      </w:r>
    </w:p>
    <w:p w:rsidR="000971A9" w:rsidRPr="00A84CE1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640" w:hanging="540"/>
        <w:rPr>
          <w:rFonts w:ascii="Calibri" w:eastAsia="Calibri" w:hAnsi="Calibri" w:cs="Calibri"/>
        </w:rPr>
      </w:pPr>
      <w:r w:rsidRPr="00A84CE1">
        <w:rPr>
          <w:rFonts w:ascii="Calibri"/>
        </w:rPr>
        <w:t>No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national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prescriptions</w:t>
      </w:r>
      <w:r w:rsidRPr="00A84CE1">
        <w:rPr>
          <w:rFonts w:ascii="Calibri"/>
          <w:spacing w:val="-5"/>
        </w:rPr>
        <w:t xml:space="preserve"> </w:t>
      </w:r>
      <w:r w:rsidRPr="00A84CE1">
        <w:rPr>
          <w:rFonts w:ascii="Calibri"/>
        </w:rPr>
        <w:t>will</w:t>
      </w:r>
      <w:r w:rsidRPr="00A84CE1">
        <w:rPr>
          <w:rFonts w:ascii="Calibri"/>
          <w:spacing w:val="-1"/>
        </w:rPr>
        <w:t xml:space="preserve"> </w:t>
      </w:r>
      <w:r w:rsidRPr="00A84CE1">
        <w:rPr>
          <w:rFonts w:ascii="Calibri"/>
        </w:rPr>
        <w:t>apply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except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the</w:t>
      </w:r>
      <w:r w:rsidRPr="00A84CE1">
        <w:rPr>
          <w:rFonts w:ascii="Calibri"/>
          <w:spacing w:val="-4"/>
        </w:rPr>
        <w:t xml:space="preserve"> </w:t>
      </w:r>
      <w:r w:rsidRPr="00A84CE1">
        <w:rPr>
          <w:rFonts w:ascii="Calibri"/>
        </w:rPr>
        <w:t>prescriptions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of</w:t>
      </w:r>
      <w:r w:rsidRPr="00A84CE1">
        <w:rPr>
          <w:rFonts w:ascii="Calibri"/>
          <w:spacing w:val="-4"/>
        </w:rPr>
        <w:t xml:space="preserve"> </w:t>
      </w:r>
      <w:r w:rsidRPr="00A84CE1">
        <w:rPr>
          <w:rFonts w:ascii="Calibri"/>
        </w:rPr>
        <w:t>the</w:t>
      </w:r>
      <w:r w:rsidRPr="00A84CE1">
        <w:rPr>
          <w:rFonts w:ascii="Calibri"/>
          <w:spacing w:val="-4"/>
        </w:rPr>
        <w:t xml:space="preserve"> </w:t>
      </w:r>
      <w:r w:rsidRPr="00A84CE1">
        <w:rPr>
          <w:rFonts w:ascii="Calibri"/>
        </w:rPr>
        <w:t>United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States</w:t>
      </w:r>
      <w:r w:rsidRPr="00A84CE1">
        <w:rPr>
          <w:rFonts w:ascii="Calibri"/>
          <w:spacing w:val="-5"/>
        </w:rPr>
        <w:t xml:space="preserve"> </w:t>
      </w:r>
      <w:r w:rsidRPr="00A84CE1">
        <w:rPr>
          <w:rFonts w:ascii="Calibri"/>
        </w:rPr>
        <w:t>Sailing</w:t>
      </w:r>
      <w:r w:rsidRPr="00A84CE1">
        <w:rPr>
          <w:rFonts w:ascii="Calibri"/>
          <w:spacing w:val="-4"/>
        </w:rPr>
        <w:t xml:space="preserve"> </w:t>
      </w:r>
      <w:r w:rsidRPr="00A84CE1">
        <w:rPr>
          <w:rFonts w:ascii="Calibri"/>
        </w:rPr>
        <w:t>Association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(US</w:t>
      </w:r>
      <w:r w:rsidRPr="00A84CE1">
        <w:rPr>
          <w:rFonts w:ascii="Calibri"/>
          <w:spacing w:val="-1"/>
          <w:w w:val="99"/>
        </w:rPr>
        <w:t xml:space="preserve"> </w:t>
      </w:r>
      <w:r w:rsidRPr="00A84CE1">
        <w:rPr>
          <w:rFonts w:ascii="Calibri"/>
        </w:rPr>
        <w:t>Sailing) listed in Attachment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A.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5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NOTICES TO</w:t>
      </w:r>
      <w:r w:rsidRPr="00D57CDC">
        <w:rPr>
          <w:color w:val="1F487C"/>
          <w:spacing w:val="-5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COMPETITORS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687" w:hanging="540"/>
        <w:rPr>
          <w:rFonts w:ascii="Calibri" w:eastAsia="Calibri" w:hAnsi="Calibri" w:cs="Calibri"/>
        </w:rPr>
      </w:pPr>
      <w:r w:rsidRPr="00D57CDC">
        <w:rPr>
          <w:rFonts w:ascii="Calibri" w:eastAsia="Calibri" w:hAnsi="Calibri" w:cs="Calibri"/>
        </w:rPr>
        <w:t>Notices to competitors will be posted on the Official Regatta Notice Board at Bayview Yacht Club in</w:t>
      </w:r>
      <w:r w:rsidRPr="00D57CDC">
        <w:rPr>
          <w:rFonts w:ascii="Calibri" w:eastAsia="Calibri" w:hAnsi="Calibri" w:cs="Calibri"/>
          <w:spacing w:val="-23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Canada’s Cup</w:t>
      </w:r>
      <w:r w:rsidRPr="00D57CDC">
        <w:rPr>
          <w:rFonts w:ascii="Calibri" w:eastAsia="Calibri" w:hAnsi="Calibri" w:cs="Calibri"/>
          <w:spacing w:val="-1"/>
        </w:rPr>
        <w:t xml:space="preserve"> </w:t>
      </w:r>
      <w:r w:rsidRPr="00D57CDC">
        <w:rPr>
          <w:rFonts w:ascii="Calibri" w:eastAsia="Calibri" w:hAnsi="Calibri" w:cs="Calibri"/>
        </w:rPr>
        <w:t>Room.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CHANGES IN SAILING</w:t>
      </w:r>
      <w:r w:rsidRPr="00D57CDC">
        <w:rPr>
          <w:color w:val="1F487C"/>
          <w:spacing w:val="-2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INSTRUCTIONS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162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Any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change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in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Sailing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Instructions (SIs)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posted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before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0800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hours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EDT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day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it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take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effect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except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that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any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change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in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5"/>
        </w:rPr>
        <w:t xml:space="preserve"> </w:t>
      </w:r>
      <w:r w:rsidRPr="00D57CDC">
        <w:rPr>
          <w:rFonts w:ascii="Calibri"/>
        </w:rPr>
        <w:t>schedule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races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posted</w:t>
      </w:r>
      <w:r w:rsidRPr="00D57CDC">
        <w:rPr>
          <w:rFonts w:ascii="Calibri"/>
          <w:spacing w:val="4"/>
        </w:rPr>
        <w:t xml:space="preserve"> </w:t>
      </w:r>
      <w:r w:rsidRPr="00D57CDC">
        <w:rPr>
          <w:rFonts w:ascii="Calibri"/>
        </w:rPr>
        <w:t>before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2000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hours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EDT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on</w:t>
      </w:r>
      <w:r w:rsidRPr="00D57CDC">
        <w:rPr>
          <w:rFonts w:ascii="Calibri"/>
          <w:spacing w:val="1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day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before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it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take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effect.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SIGNALS MADE</w:t>
      </w:r>
      <w:r w:rsidRPr="00D57CDC">
        <w:rPr>
          <w:color w:val="1F487C"/>
          <w:spacing w:val="-5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ASHORE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72"/>
        </w:tabs>
        <w:spacing w:before="2"/>
        <w:ind w:left="1260" w:right="162" w:hanging="540"/>
        <w:rPr>
          <w:rFonts w:ascii="Calibri" w:eastAsia="Calibri" w:hAnsi="Calibri" w:cs="Calibri"/>
        </w:rPr>
      </w:pPr>
      <w:r w:rsidRPr="00D57CDC">
        <w:rPr>
          <w:rFonts w:ascii="Calibri" w:eastAsia="Calibri" w:hAnsi="Calibri" w:cs="Calibri"/>
        </w:rPr>
        <w:t>Signals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ashore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will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be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displayed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from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a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flagpole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on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balcony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near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south</w:t>
      </w:r>
      <w:r w:rsidRPr="00D57CDC">
        <w:rPr>
          <w:rFonts w:ascii="Calibri" w:eastAsia="Calibri" w:hAnsi="Calibri" w:cs="Calibri"/>
          <w:spacing w:val="-1"/>
        </w:rPr>
        <w:t xml:space="preserve"> </w:t>
      </w:r>
      <w:r w:rsidRPr="00D57CDC">
        <w:rPr>
          <w:rFonts w:ascii="Calibri" w:eastAsia="Calibri" w:hAnsi="Calibri" w:cs="Calibri"/>
        </w:rPr>
        <w:t>end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of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BYC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Harbormaster’s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building (north of the clubhouse). If such signals are displayed prior to racing on any day, a courtesy</w:t>
      </w:r>
      <w:r w:rsidRPr="00D57CDC">
        <w:rPr>
          <w:rFonts w:ascii="Calibri" w:eastAsia="Calibri" w:hAnsi="Calibri" w:cs="Calibri"/>
          <w:spacing w:val="-31"/>
        </w:rPr>
        <w:t xml:space="preserve"> </w:t>
      </w:r>
      <w:r w:rsidRPr="00D57CDC">
        <w:rPr>
          <w:rFonts w:ascii="Calibri" w:eastAsia="Calibri" w:hAnsi="Calibri" w:cs="Calibri"/>
        </w:rPr>
        <w:t>broadcast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describing the</w:t>
      </w:r>
      <w:r w:rsidR="00D57CDC" w:rsidRPr="00D57CDC">
        <w:rPr>
          <w:rFonts w:ascii="Calibri" w:eastAsia="Calibri" w:hAnsi="Calibri" w:cs="Calibri"/>
        </w:rPr>
        <w:t xml:space="preserve"> signals may be made on the five</w:t>
      </w:r>
      <w:r w:rsidRPr="00D57CDC">
        <w:rPr>
          <w:rFonts w:ascii="Calibri" w:eastAsia="Calibri" w:hAnsi="Calibri" w:cs="Calibri"/>
        </w:rPr>
        <w:t xml:space="preserve"> Circles’ VHF channels between 0830 and 0900 hours EDT.  See SI</w:t>
      </w:r>
      <w:r w:rsidRPr="00D57CDC">
        <w:rPr>
          <w:rFonts w:ascii="Calibri" w:eastAsia="Calibri" w:hAnsi="Calibri" w:cs="Calibri"/>
          <w:spacing w:val="-1"/>
          <w:w w:val="99"/>
        </w:rPr>
        <w:t xml:space="preserve"> </w:t>
      </w:r>
      <w:r w:rsidRPr="00D57CDC">
        <w:rPr>
          <w:rFonts w:ascii="Calibri" w:eastAsia="Calibri" w:hAnsi="Calibri" w:cs="Calibri"/>
        </w:rPr>
        <w:t>23 (Courtesy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Broadcasts).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72"/>
        </w:tabs>
        <w:ind w:left="1260" w:right="408" w:hanging="540"/>
        <w:rPr>
          <w:rFonts w:ascii="Calibri" w:eastAsia="Calibri" w:hAnsi="Calibri" w:cs="Calibri"/>
        </w:rPr>
      </w:pPr>
      <w:r w:rsidRPr="00D57CDC">
        <w:rPr>
          <w:rFonts w:ascii="Calibri" w:eastAsia="Calibri" w:hAnsi="Calibri" w:cs="Calibri"/>
        </w:rPr>
        <w:t>When flag AP is displayed ashore, “1 minute” is replaced with “not less than 75 minutes” in the race</w:t>
      </w:r>
      <w:r w:rsidRPr="00D57CDC">
        <w:rPr>
          <w:rFonts w:ascii="Calibri" w:eastAsia="Calibri" w:hAnsi="Calibri" w:cs="Calibri"/>
          <w:spacing w:val="-23"/>
        </w:rPr>
        <w:t xml:space="preserve"> </w:t>
      </w:r>
      <w:r w:rsidRPr="00D57CDC">
        <w:rPr>
          <w:rFonts w:ascii="Calibri" w:eastAsia="Calibri" w:hAnsi="Calibri" w:cs="Calibri"/>
        </w:rPr>
        <w:t>signal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AP.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SCHEDULE OF</w:t>
      </w:r>
      <w:r w:rsidRPr="00D57CDC">
        <w:rPr>
          <w:color w:val="1F487C"/>
          <w:spacing w:val="-2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RACES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816" w:hanging="540"/>
        <w:rPr>
          <w:rFonts w:ascii="Calibri" w:eastAsia="Calibri" w:hAnsi="Calibri" w:cs="Calibri"/>
        </w:rPr>
      </w:pPr>
      <w:r w:rsidRPr="00D57CDC">
        <w:rPr>
          <w:rFonts w:ascii="Calibri" w:eastAsia="Calibri" w:hAnsi="Calibri" w:cs="Calibri"/>
        </w:rPr>
        <w:t>Racing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will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be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held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on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Friday,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Saturday</w:t>
      </w:r>
      <w:r w:rsidRPr="00D57CDC">
        <w:rPr>
          <w:rFonts w:ascii="Calibri" w:eastAsia="Calibri" w:hAnsi="Calibri" w:cs="Calibri"/>
          <w:spacing w:val="-1"/>
        </w:rPr>
        <w:t xml:space="preserve"> </w:t>
      </w:r>
      <w:r w:rsidRPr="00D57CDC">
        <w:rPr>
          <w:rFonts w:ascii="Calibri" w:eastAsia="Calibri" w:hAnsi="Calibri" w:cs="Calibri"/>
        </w:rPr>
        <w:t>&amp;</w:t>
      </w:r>
      <w:r w:rsidRPr="00D57CDC">
        <w:rPr>
          <w:rFonts w:ascii="Calibri" w:eastAsia="Calibri" w:hAnsi="Calibri" w:cs="Calibri"/>
          <w:spacing w:val="-1"/>
        </w:rPr>
        <w:t xml:space="preserve"> </w:t>
      </w:r>
      <w:r w:rsidRPr="00D57CDC">
        <w:rPr>
          <w:rFonts w:ascii="Calibri" w:eastAsia="Calibri" w:hAnsi="Calibri" w:cs="Calibri"/>
        </w:rPr>
        <w:t>Sunday</w:t>
      </w:r>
      <w:r w:rsidR="00BE0BBB" w:rsidRPr="00D57CDC">
        <w:rPr>
          <w:rFonts w:ascii="Calibri" w:eastAsia="Calibri" w:hAnsi="Calibri" w:cs="Calibri"/>
        </w:rPr>
        <w:t xml:space="preserve">, June </w:t>
      </w:r>
      <w:r w:rsidR="009E4290" w:rsidRPr="00D57CDC">
        <w:rPr>
          <w:rFonts w:ascii="Calibri" w:eastAsia="Calibri" w:hAnsi="Calibri" w:cs="Calibri"/>
        </w:rPr>
        <w:t>3</w:t>
      </w:r>
      <w:r w:rsidR="00BE0BBB" w:rsidRPr="00D57CDC">
        <w:rPr>
          <w:rFonts w:ascii="Calibri" w:eastAsia="Calibri" w:hAnsi="Calibri" w:cs="Calibri"/>
        </w:rPr>
        <w:t xml:space="preserve"> – </w:t>
      </w:r>
      <w:r w:rsidR="009E4290" w:rsidRPr="00D57CDC">
        <w:rPr>
          <w:rFonts w:ascii="Calibri" w:eastAsia="Calibri" w:hAnsi="Calibri" w:cs="Calibri"/>
        </w:rPr>
        <w:t>5</w:t>
      </w:r>
      <w:r w:rsidR="00BE0BBB" w:rsidRPr="00D57CDC">
        <w:rPr>
          <w:rFonts w:ascii="Calibri" w:eastAsia="Calibri" w:hAnsi="Calibri" w:cs="Calibri"/>
        </w:rPr>
        <w:t>, 2016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for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one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design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classes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and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on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 xml:space="preserve">Saturday and Sunday, </w:t>
      </w:r>
      <w:r w:rsidR="00BE0BBB" w:rsidRPr="00D57CDC">
        <w:rPr>
          <w:rFonts w:ascii="Calibri" w:eastAsia="Calibri" w:hAnsi="Calibri" w:cs="Calibri"/>
        </w:rPr>
        <w:t xml:space="preserve">June </w:t>
      </w:r>
      <w:r w:rsidR="009E4290" w:rsidRPr="00D57CDC">
        <w:rPr>
          <w:rFonts w:ascii="Calibri" w:eastAsia="Calibri" w:hAnsi="Calibri" w:cs="Calibri"/>
        </w:rPr>
        <w:t>4</w:t>
      </w:r>
      <w:r w:rsidR="00BE0BBB" w:rsidRPr="00D57CDC">
        <w:rPr>
          <w:rFonts w:ascii="Calibri" w:eastAsia="Calibri" w:hAnsi="Calibri" w:cs="Calibri"/>
        </w:rPr>
        <w:t xml:space="preserve"> – </w:t>
      </w:r>
      <w:r w:rsidR="009E4290" w:rsidRPr="00D57CDC">
        <w:rPr>
          <w:rFonts w:ascii="Calibri" w:eastAsia="Calibri" w:hAnsi="Calibri" w:cs="Calibri"/>
        </w:rPr>
        <w:t>5</w:t>
      </w:r>
      <w:r w:rsidR="00BE0BBB" w:rsidRPr="00D57CDC">
        <w:rPr>
          <w:rFonts w:ascii="Calibri" w:eastAsia="Calibri" w:hAnsi="Calibri" w:cs="Calibri"/>
        </w:rPr>
        <w:t>, 2016</w:t>
      </w:r>
      <w:r w:rsidRPr="00D57CDC">
        <w:rPr>
          <w:rFonts w:ascii="Calibri" w:eastAsia="Calibri" w:hAnsi="Calibri" w:cs="Calibri"/>
        </w:rPr>
        <w:t xml:space="preserve"> for PHRF classes and dinghy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classes.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spacing w:line="242" w:lineRule="exact"/>
        <w:ind w:left="1260" w:right="640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 xml:space="preserve">It is the intention of the Race Committee to conduct as many races as practical on each </w:t>
      </w:r>
      <w:r w:rsidRPr="00D57CDC">
        <w:rPr>
          <w:rFonts w:ascii="Calibri"/>
          <w:spacing w:val="2"/>
        </w:rPr>
        <w:t xml:space="preserve">day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20"/>
        </w:rPr>
        <w:t xml:space="preserve"> </w:t>
      </w:r>
      <w:r w:rsidRPr="00D57CDC">
        <w:rPr>
          <w:rFonts w:ascii="Calibri"/>
        </w:rPr>
        <w:t>racing.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640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The scheduled time for the warning signal for the race each day on Circles A, B and C is 1000 hours</w:t>
      </w:r>
      <w:r w:rsidRPr="00D57CDC">
        <w:rPr>
          <w:rFonts w:ascii="Calibri"/>
          <w:spacing w:val="-19"/>
        </w:rPr>
        <w:t xml:space="preserve"> </w:t>
      </w:r>
      <w:r w:rsidRPr="00D57CDC">
        <w:rPr>
          <w:rFonts w:ascii="Calibri"/>
        </w:rPr>
        <w:t>EDT.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line="243" w:lineRule="exact"/>
        <w:ind w:left="1252" w:right="640" w:hanging="532"/>
        <w:rPr>
          <w:rFonts w:ascii="Calibri" w:eastAsia="Calibri" w:hAnsi="Calibri" w:cs="Calibri"/>
        </w:rPr>
      </w:pPr>
      <w:r w:rsidRPr="00D57CDC">
        <w:rPr>
          <w:rFonts w:ascii="Calibri"/>
        </w:rPr>
        <w:t>The scheduled time for the warning signal for the race each day on Circle D is 1100 hours</w:t>
      </w:r>
      <w:r w:rsidRPr="00D57CDC">
        <w:rPr>
          <w:rFonts w:ascii="Calibri"/>
          <w:spacing w:val="-12"/>
        </w:rPr>
        <w:t xml:space="preserve"> </w:t>
      </w:r>
      <w:r w:rsidRPr="00D57CDC">
        <w:rPr>
          <w:rFonts w:ascii="Calibri"/>
        </w:rPr>
        <w:t>EDT.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line="243" w:lineRule="exact"/>
        <w:ind w:left="1252" w:right="640" w:hanging="532"/>
        <w:rPr>
          <w:rFonts w:ascii="Calibri" w:eastAsia="Calibri" w:hAnsi="Calibri" w:cs="Calibri"/>
        </w:rPr>
      </w:pPr>
      <w:r w:rsidRPr="00D57CDC">
        <w:rPr>
          <w:rFonts w:ascii="Calibri"/>
        </w:rPr>
        <w:t>No warning signal shall be made after 1400 hours EDT on the last day of racing, Sunday, June</w:t>
      </w:r>
      <w:r w:rsidR="009E4290" w:rsidRPr="00D57CDC">
        <w:rPr>
          <w:rFonts w:ascii="Calibri"/>
        </w:rPr>
        <w:t xml:space="preserve"> 5</w:t>
      </w:r>
      <w:r w:rsidRPr="00D57CDC">
        <w:rPr>
          <w:rFonts w:ascii="Calibri"/>
        </w:rPr>
        <w:t>.</w:t>
      </w:r>
    </w:p>
    <w:p w:rsidR="000971A9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line="244" w:lineRule="exact"/>
        <w:ind w:left="1252" w:right="640" w:hanging="532"/>
        <w:rPr>
          <w:rFonts w:ascii="Calibri" w:eastAsia="Calibri" w:hAnsi="Calibri" w:cs="Calibri"/>
        </w:rPr>
      </w:pPr>
      <w:r w:rsidRPr="00D57CDC">
        <w:rPr>
          <w:rFonts w:ascii="Calibri" w:eastAsia="Calibri" w:hAnsi="Calibri" w:cs="Calibri"/>
        </w:rPr>
        <w:t>Flag A displayed, with no sound, while boats are finishing means ‘No more racing</w:t>
      </w:r>
      <w:r w:rsidRPr="00D57CDC">
        <w:rPr>
          <w:rFonts w:ascii="Calibri" w:eastAsia="Calibri" w:hAnsi="Calibri" w:cs="Calibri"/>
          <w:spacing w:val="-7"/>
        </w:rPr>
        <w:t xml:space="preserve"> </w:t>
      </w:r>
      <w:r w:rsidRPr="00D57CDC">
        <w:rPr>
          <w:rFonts w:ascii="Calibri" w:eastAsia="Calibri" w:hAnsi="Calibri" w:cs="Calibri"/>
        </w:rPr>
        <w:t>today’.</w:t>
      </w:r>
    </w:p>
    <w:p w:rsidR="00D57CDC" w:rsidRPr="00D57CDC" w:rsidRDefault="00D57CDC" w:rsidP="00D57CDC">
      <w:pPr>
        <w:pStyle w:val="ListParagraph"/>
        <w:tabs>
          <w:tab w:val="left" w:pos="1253"/>
        </w:tabs>
        <w:spacing w:line="244" w:lineRule="exact"/>
        <w:ind w:left="1252" w:right="640"/>
        <w:rPr>
          <w:rFonts w:ascii="Calibri" w:eastAsia="Calibri" w:hAnsi="Calibri" w:cs="Calibri"/>
        </w:rPr>
      </w:pPr>
    </w:p>
    <w:p w:rsidR="000971A9" w:rsidRPr="00D57CDC" w:rsidRDefault="00E045A7" w:rsidP="00D57CDC">
      <w:pPr>
        <w:pStyle w:val="Heading3"/>
        <w:numPr>
          <w:ilvl w:val="0"/>
          <w:numId w:val="8"/>
        </w:numPr>
        <w:tabs>
          <w:tab w:val="left" w:pos="821"/>
        </w:tabs>
        <w:spacing w:line="268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CIRCLES, CLASS FLAGS AND STARTING</w:t>
      </w:r>
      <w:r w:rsidRPr="00D57CDC">
        <w:rPr>
          <w:color w:val="1F487C"/>
          <w:spacing w:val="-6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SEQUENCE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408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All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circles,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class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flags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starting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sequences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posted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Official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Regatta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Notice Board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available at registration. See Attachment B.</w:t>
      </w:r>
    </w:p>
    <w:p w:rsidR="001A6A38" w:rsidRPr="001A6A38" w:rsidRDefault="001A6A38" w:rsidP="001A6A38">
      <w:pPr>
        <w:pStyle w:val="Heading3"/>
        <w:tabs>
          <w:tab w:val="left" w:pos="821"/>
        </w:tabs>
        <w:spacing w:line="265" w:lineRule="exact"/>
        <w:ind w:right="640" w:firstLine="0"/>
        <w:rPr>
          <w:b w:val="0"/>
          <w:bCs w:val="0"/>
          <w:sz w:val="24"/>
          <w:szCs w:val="24"/>
        </w:rPr>
      </w:pPr>
    </w:p>
    <w:p w:rsidR="000971A9" w:rsidRPr="00D57CDC" w:rsidRDefault="00E045A7" w:rsidP="00D57CDC">
      <w:pPr>
        <w:pStyle w:val="Heading3"/>
        <w:numPr>
          <w:ilvl w:val="0"/>
          <w:numId w:val="8"/>
        </w:numPr>
        <w:tabs>
          <w:tab w:val="left" w:pos="821"/>
        </w:tabs>
        <w:spacing w:line="265" w:lineRule="exact"/>
        <w:ind w:right="640" w:hanging="73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lastRenderedPageBreak/>
        <w:t>RACING</w:t>
      </w:r>
      <w:r w:rsidRPr="00D57CDC">
        <w:rPr>
          <w:color w:val="1F487C"/>
          <w:spacing w:val="-2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AREAS</w:t>
      </w:r>
    </w:p>
    <w:p w:rsidR="004E75D8" w:rsidRPr="004E75D8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162" w:hanging="540"/>
        <w:rPr>
          <w:rFonts w:ascii="Calibri" w:eastAsia="Calibri" w:hAnsi="Calibri" w:cs="Calibri"/>
        </w:rPr>
      </w:pPr>
      <w:r w:rsidRPr="00D57CDC">
        <w:rPr>
          <w:rFonts w:ascii="Calibri" w:eastAsia="Calibri" w:hAnsi="Calibri" w:cs="Calibri"/>
        </w:rPr>
        <w:t xml:space="preserve">The Circle A, B, </w:t>
      </w:r>
      <w:r w:rsidR="00D57CDC" w:rsidRPr="00D57CDC">
        <w:rPr>
          <w:rFonts w:ascii="Calibri" w:eastAsia="Calibri" w:hAnsi="Calibri" w:cs="Calibri"/>
        </w:rPr>
        <w:t xml:space="preserve">C </w:t>
      </w:r>
      <w:r w:rsidRPr="00D57CDC">
        <w:rPr>
          <w:rFonts w:ascii="Calibri" w:eastAsia="Calibri" w:hAnsi="Calibri" w:cs="Calibri"/>
        </w:rPr>
        <w:t xml:space="preserve">and </w:t>
      </w:r>
      <w:r w:rsidR="00D57CDC" w:rsidRPr="00D57CDC">
        <w:rPr>
          <w:rFonts w:ascii="Calibri" w:eastAsia="Calibri" w:hAnsi="Calibri" w:cs="Calibri"/>
        </w:rPr>
        <w:t>E</w:t>
      </w:r>
      <w:r w:rsidRPr="00D57CDC">
        <w:rPr>
          <w:rFonts w:ascii="Calibri" w:eastAsia="Calibri" w:hAnsi="Calibri" w:cs="Calibri"/>
        </w:rPr>
        <w:t xml:space="preserve"> racing areas are located in Lake St. Clair.  The Circle D racing area is located in</w:t>
      </w:r>
      <w:r w:rsidRPr="00D57CDC">
        <w:rPr>
          <w:rFonts w:ascii="Calibri" w:eastAsia="Calibri" w:hAnsi="Calibri" w:cs="Calibri"/>
          <w:spacing w:val="-23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 xml:space="preserve">Detroit River in the vicinity of Bayview Yacht Club.  The centers of Circles A, B </w:t>
      </w:r>
      <w:r w:rsidR="00D57CDC" w:rsidRPr="00D57CDC">
        <w:rPr>
          <w:rFonts w:ascii="Calibri" w:eastAsia="Calibri" w:hAnsi="Calibri" w:cs="Calibri"/>
        </w:rPr>
        <w:t xml:space="preserve">C </w:t>
      </w:r>
      <w:r w:rsidRPr="00D57CDC">
        <w:rPr>
          <w:rFonts w:ascii="Calibri" w:eastAsia="Calibri" w:hAnsi="Calibri" w:cs="Calibri"/>
        </w:rPr>
        <w:t xml:space="preserve">and </w:t>
      </w:r>
      <w:r w:rsidR="00D57CDC" w:rsidRPr="00D57CDC">
        <w:rPr>
          <w:rFonts w:ascii="Calibri" w:eastAsia="Calibri" w:hAnsi="Calibri" w:cs="Calibri"/>
        </w:rPr>
        <w:t>E</w:t>
      </w:r>
      <w:r w:rsidRPr="00D57CDC">
        <w:rPr>
          <w:rFonts w:ascii="Calibri" w:eastAsia="Calibri" w:hAnsi="Calibri" w:cs="Calibri"/>
        </w:rPr>
        <w:t xml:space="preserve"> will be located as</w:t>
      </w:r>
      <w:r w:rsidRPr="00D57CDC">
        <w:rPr>
          <w:rFonts w:ascii="Calibri" w:eastAsia="Calibri" w:hAnsi="Calibri" w:cs="Calibri"/>
          <w:spacing w:val="-10"/>
        </w:rPr>
        <w:t xml:space="preserve"> </w:t>
      </w:r>
      <w:r w:rsidRPr="00D57CDC">
        <w:rPr>
          <w:rFonts w:ascii="Calibri" w:eastAsia="Calibri" w:hAnsi="Calibri" w:cs="Calibri"/>
        </w:rPr>
        <w:t>follows:</w:t>
      </w:r>
      <w:r w:rsidRPr="00D57CDC">
        <w:rPr>
          <w:rFonts w:ascii="Calibri" w:eastAsia="Calibri" w:hAnsi="Calibri" w:cs="Calibri"/>
          <w:w w:val="99"/>
        </w:rPr>
        <w:t xml:space="preserve"> </w:t>
      </w:r>
    </w:p>
    <w:p w:rsidR="000971A9" w:rsidRPr="00D57CDC" w:rsidRDefault="00E045A7" w:rsidP="004E75D8">
      <w:pPr>
        <w:pStyle w:val="ListParagraph"/>
        <w:tabs>
          <w:tab w:val="left" w:pos="1253"/>
        </w:tabs>
        <w:spacing w:before="2"/>
        <w:ind w:left="1260" w:right="162"/>
        <w:rPr>
          <w:rFonts w:ascii="Calibri" w:eastAsia="Calibri" w:hAnsi="Calibri" w:cs="Calibri"/>
        </w:rPr>
      </w:pPr>
      <w:r w:rsidRPr="00D57CDC">
        <w:rPr>
          <w:rFonts w:ascii="Calibri" w:eastAsia="Calibri" w:hAnsi="Calibri" w:cs="Calibri"/>
          <w:b/>
          <w:bCs/>
        </w:rPr>
        <w:t>Circle</w:t>
      </w:r>
      <w:r w:rsidRPr="00D57CD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57CDC">
        <w:rPr>
          <w:rFonts w:ascii="Calibri" w:eastAsia="Calibri" w:hAnsi="Calibri" w:cs="Calibri"/>
          <w:b/>
          <w:bCs/>
        </w:rPr>
        <w:t>A</w:t>
      </w:r>
      <w:r w:rsidRPr="00D57CDC">
        <w:rPr>
          <w:rFonts w:ascii="Calibri" w:eastAsia="Calibri" w:hAnsi="Calibri" w:cs="Calibri"/>
        </w:rPr>
        <w:t>: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42°24.407’</w:t>
      </w:r>
      <w:r w:rsidRPr="00D57CDC">
        <w:rPr>
          <w:rFonts w:ascii="Calibri" w:eastAsia="Calibri" w:hAnsi="Calibri" w:cs="Calibri"/>
          <w:spacing w:val="-1"/>
        </w:rPr>
        <w:t xml:space="preserve"> </w:t>
      </w:r>
      <w:r w:rsidRPr="00D57CDC">
        <w:rPr>
          <w:rFonts w:ascii="Calibri" w:eastAsia="Calibri" w:hAnsi="Calibri" w:cs="Calibri"/>
        </w:rPr>
        <w:t>N,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082°51.85’</w:t>
      </w:r>
      <w:r w:rsidRPr="00D57CDC">
        <w:rPr>
          <w:rFonts w:ascii="Calibri" w:eastAsia="Calibri" w:hAnsi="Calibri" w:cs="Calibri"/>
          <w:spacing w:val="-1"/>
        </w:rPr>
        <w:t xml:space="preserve"> </w:t>
      </w:r>
      <w:r w:rsidRPr="00D57CDC">
        <w:rPr>
          <w:rFonts w:ascii="Calibri" w:eastAsia="Calibri" w:hAnsi="Calibri" w:cs="Calibri"/>
        </w:rPr>
        <w:t>W,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which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is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approximately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4.0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nm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from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Peche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Island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Range Rear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Light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(F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115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ft PA) on a compass heading of 044°. The radius of Circle A is 0.6 nautical</w:t>
      </w:r>
      <w:r w:rsidRPr="00D57CDC">
        <w:rPr>
          <w:rFonts w:ascii="Calibri" w:eastAsia="Calibri" w:hAnsi="Calibri" w:cs="Calibri"/>
          <w:spacing w:val="-10"/>
        </w:rPr>
        <w:t xml:space="preserve"> </w:t>
      </w:r>
      <w:r w:rsidRPr="00D57CDC">
        <w:rPr>
          <w:rFonts w:ascii="Calibri" w:eastAsia="Calibri" w:hAnsi="Calibri" w:cs="Calibri"/>
        </w:rPr>
        <w:t>miles.</w:t>
      </w:r>
    </w:p>
    <w:p w:rsidR="000971A9" w:rsidRPr="00D57CDC" w:rsidRDefault="00E045A7" w:rsidP="004E75D8">
      <w:pPr>
        <w:pStyle w:val="BodyText"/>
        <w:ind w:left="1260" w:right="408"/>
        <w:rPr>
          <w:sz w:val="22"/>
          <w:szCs w:val="22"/>
        </w:rPr>
      </w:pPr>
      <w:r w:rsidRPr="00D57CDC">
        <w:rPr>
          <w:rFonts w:cs="Calibri"/>
          <w:b/>
          <w:bCs/>
          <w:sz w:val="22"/>
          <w:szCs w:val="22"/>
        </w:rPr>
        <w:t>Circle</w:t>
      </w:r>
      <w:r w:rsidRPr="00D57CDC">
        <w:rPr>
          <w:rFonts w:cs="Calibri"/>
          <w:b/>
          <w:bCs/>
          <w:spacing w:val="-2"/>
          <w:sz w:val="22"/>
          <w:szCs w:val="22"/>
        </w:rPr>
        <w:t xml:space="preserve"> </w:t>
      </w:r>
      <w:r w:rsidRPr="00D57CDC">
        <w:rPr>
          <w:rFonts w:cs="Calibri"/>
          <w:b/>
          <w:bCs/>
          <w:sz w:val="22"/>
          <w:szCs w:val="22"/>
        </w:rPr>
        <w:t>B</w:t>
      </w:r>
      <w:r w:rsidRPr="00D57CDC">
        <w:rPr>
          <w:sz w:val="22"/>
          <w:szCs w:val="22"/>
        </w:rPr>
        <w:t>: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42°21.768</w:t>
      </w:r>
      <w:r w:rsidRPr="00D57CDC">
        <w:rPr>
          <w:rFonts w:cs="Calibri"/>
          <w:sz w:val="22"/>
          <w:szCs w:val="22"/>
        </w:rPr>
        <w:t>’</w:t>
      </w:r>
      <w:r w:rsidRPr="00D57CDC">
        <w:rPr>
          <w:rFonts w:cs="Calibri"/>
          <w:spacing w:val="-3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N,</w:t>
      </w:r>
      <w:r w:rsidRPr="00D57CDC">
        <w:rPr>
          <w:rFonts w:cs="Calibri"/>
          <w:spacing w:val="-3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082°</w:t>
      </w:r>
      <w:r w:rsidRPr="00D57CDC">
        <w:rPr>
          <w:rFonts w:cs="Calibri"/>
          <w:spacing w:val="-2"/>
          <w:sz w:val="22"/>
          <w:szCs w:val="22"/>
        </w:rPr>
        <w:t xml:space="preserve"> </w:t>
      </w:r>
      <w:r w:rsidRPr="00D57CDC">
        <w:rPr>
          <w:sz w:val="22"/>
          <w:szCs w:val="22"/>
        </w:rPr>
        <w:t>48.883</w:t>
      </w:r>
      <w:r w:rsidRPr="00D57CDC">
        <w:rPr>
          <w:rFonts w:cs="Calibri"/>
          <w:sz w:val="22"/>
          <w:szCs w:val="22"/>
        </w:rPr>
        <w:t>’</w:t>
      </w:r>
      <w:r w:rsidR="00942541">
        <w:rPr>
          <w:rFonts w:cs="Calibri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W,</w:t>
      </w:r>
      <w:r w:rsidRPr="00D57CDC">
        <w:rPr>
          <w:rFonts w:cs="Calibri"/>
          <w:spacing w:val="-3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which</w:t>
      </w:r>
      <w:r w:rsidRPr="00D57CDC">
        <w:rPr>
          <w:rFonts w:cs="Calibri"/>
          <w:spacing w:val="-3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is</w:t>
      </w:r>
      <w:r w:rsidRPr="00D57CDC">
        <w:rPr>
          <w:rFonts w:cs="Calibri"/>
          <w:spacing w:val="-4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 xml:space="preserve">approximately </w:t>
      </w:r>
      <w:r w:rsidRPr="00D57CDC">
        <w:rPr>
          <w:sz w:val="22"/>
          <w:szCs w:val="22"/>
        </w:rPr>
        <w:t>4.6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nm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from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the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Peche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Island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Range</w:t>
      </w:r>
      <w:r w:rsidRPr="00D57CDC">
        <w:rPr>
          <w:spacing w:val="-4"/>
          <w:sz w:val="22"/>
          <w:szCs w:val="22"/>
        </w:rPr>
        <w:t xml:space="preserve"> </w:t>
      </w:r>
      <w:r w:rsidRPr="00D57CDC">
        <w:rPr>
          <w:sz w:val="22"/>
          <w:szCs w:val="22"/>
        </w:rPr>
        <w:t>Rear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Light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(F</w:t>
      </w:r>
      <w:r w:rsidRPr="00D57CDC">
        <w:rPr>
          <w:spacing w:val="-1"/>
          <w:w w:val="99"/>
          <w:sz w:val="22"/>
          <w:szCs w:val="22"/>
        </w:rPr>
        <w:t xml:space="preserve"> </w:t>
      </w:r>
      <w:r w:rsidRPr="00D57CDC">
        <w:rPr>
          <w:sz w:val="22"/>
          <w:szCs w:val="22"/>
        </w:rPr>
        <w:t>115 ft PA) on a compass heading of 090°. The radius of Circle B is 0.9 nautical</w:t>
      </w:r>
      <w:r w:rsidRPr="00D57CDC">
        <w:rPr>
          <w:spacing w:val="-24"/>
          <w:sz w:val="22"/>
          <w:szCs w:val="22"/>
        </w:rPr>
        <w:t xml:space="preserve"> </w:t>
      </w:r>
      <w:r w:rsidRPr="00D57CDC">
        <w:rPr>
          <w:sz w:val="22"/>
          <w:szCs w:val="22"/>
        </w:rPr>
        <w:t>miles.</w:t>
      </w:r>
    </w:p>
    <w:p w:rsidR="000971A9" w:rsidRPr="00D57CDC" w:rsidRDefault="00E045A7" w:rsidP="004E75D8">
      <w:pPr>
        <w:pStyle w:val="BodyText"/>
        <w:ind w:left="1260" w:right="408"/>
        <w:rPr>
          <w:sz w:val="22"/>
          <w:szCs w:val="22"/>
        </w:rPr>
      </w:pPr>
      <w:r w:rsidRPr="00D57CDC">
        <w:rPr>
          <w:rFonts w:cs="Calibri"/>
          <w:b/>
          <w:bCs/>
          <w:sz w:val="22"/>
          <w:szCs w:val="22"/>
        </w:rPr>
        <w:t>Circle</w:t>
      </w:r>
      <w:r w:rsidRPr="00D57CDC">
        <w:rPr>
          <w:rFonts w:cs="Calibri"/>
          <w:b/>
          <w:bCs/>
          <w:spacing w:val="-1"/>
          <w:sz w:val="22"/>
          <w:szCs w:val="22"/>
        </w:rPr>
        <w:t xml:space="preserve"> </w:t>
      </w:r>
      <w:r w:rsidRPr="00D57CDC">
        <w:rPr>
          <w:rFonts w:cs="Calibri"/>
          <w:b/>
          <w:bCs/>
          <w:sz w:val="22"/>
          <w:szCs w:val="22"/>
        </w:rPr>
        <w:t>C</w:t>
      </w:r>
      <w:r w:rsidRPr="00D57CDC">
        <w:rPr>
          <w:sz w:val="22"/>
          <w:szCs w:val="22"/>
        </w:rPr>
        <w:t>: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42°21.533</w:t>
      </w:r>
      <w:r w:rsidRPr="00D57CDC">
        <w:rPr>
          <w:rFonts w:cs="Calibri"/>
          <w:sz w:val="22"/>
          <w:szCs w:val="22"/>
        </w:rPr>
        <w:t>’</w:t>
      </w:r>
      <w:r w:rsidR="00942541">
        <w:rPr>
          <w:rFonts w:cs="Calibri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N,</w:t>
      </w:r>
      <w:r w:rsidRPr="00D57CDC">
        <w:rPr>
          <w:rFonts w:cs="Calibri"/>
          <w:spacing w:val="-2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082°</w:t>
      </w:r>
      <w:r w:rsidRPr="00D57CDC">
        <w:rPr>
          <w:sz w:val="22"/>
          <w:szCs w:val="22"/>
        </w:rPr>
        <w:t>51.671</w:t>
      </w:r>
      <w:r w:rsidRPr="00D57CDC">
        <w:rPr>
          <w:rFonts w:cs="Calibri"/>
          <w:sz w:val="22"/>
          <w:szCs w:val="22"/>
        </w:rPr>
        <w:t>’</w:t>
      </w:r>
      <w:r w:rsidRPr="00D57CDC">
        <w:rPr>
          <w:rFonts w:cs="Calibri"/>
          <w:spacing w:val="-2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W,</w:t>
      </w:r>
      <w:r w:rsidRPr="00D57CDC">
        <w:rPr>
          <w:rFonts w:cs="Calibri"/>
          <w:spacing w:val="-2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which</w:t>
      </w:r>
      <w:r w:rsidRPr="00D57CDC">
        <w:rPr>
          <w:rFonts w:cs="Calibri"/>
          <w:spacing w:val="-2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is</w:t>
      </w:r>
      <w:r w:rsidRPr="00D57CDC">
        <w:rPr>
          <w:rFonts w:cs="Calibri"/>
          <w:spacing w:val="-4"/>
          <w:sz w:val="22"/>
          <w:szCs w:val="22"/>
        </w:rPr>
        <w:t xml:space="preserve"> </w:t>
      </w:r>
      <w:r w:rsidRPr="00D57CDC">
        <w:rPr>
          <w:rFonts w:cs="Calibri"/>
          <w:sz w:val="22"/>
          <w:szCs w:val="22"/>
        </w:rPr>
        <w:t>approximately</w:t>
      </w:r>
      <w:r w:rsidRPr="00D57CDC">
        <w:rPr>
          <w:rFonts w:cs="Calibri"/>
          <w:spacing w:val="1"/>
          <w:sz w:val="22"/>
          <w:szCs w:val="22"/>
        </w:rPr>
        <w:t xml:space="preserve"> </w:t>
      </w:r>
      <w:r w:rsidRPr="00D57CDC">
        <w:rPr>
          <w:sz w:val="22"/>
          <w:szCs w:val="22"/>
        </w:rPr>
        <w:t>2.5</w:t>
      </w:r>
      <w:r w:rsidRPr="00D57CDC">
        <w:rPr>
          <w:spacing w:val="-2"/>
          <w:sz w:val="22"/>
          <w:szCs w:val="22"/>
        </w:rPr>
        <w:t xml:space="preserve"> </w:t>
      </w:r>
      <w:r w:rsidRPr="00D57CDC">
        <w:rPr>
          <w:sz w:val="22"/>
          <w:szCs w:val="22"/>
        </w:rPr>
        <w:t>nm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from</w:t>
      </w:r>
      <w:r w:rsidRPr="00D57CDC">
        <w:rPr>
          <w:spacing w:val="-2"/>
          <w:sz w:val="22"/>
          <w:szCs w:val="22"/>
        </w:rPr>
        <w:t xml:space="preserve"> </w:t>
      </w:r>
      <w:r w:rsidRPr="00D57CDC">
        <w:rPr>
          <w:sz w:val="22"/>
          <w:szCs w:val="22"/>
        </w:rPr>
        <w:t>the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Peche</w:t>
      </w:r>
      <w:r w:rsidRPr="00D57CDC">
        <w:rPr>
          <w:spacing w:val="-3"/>
          <w:sz w:val="22"/>
          <w:szCs w:val="22"/>
        </w:rPr>
        <w:t xml:space="preserve"> </w:t>
      </w:r>
      <w:r w:rsidRPr="00D57CDC">
        <w:rPr>
          <w:sz w:val="22"/>
          <w:szCs w:val="22"/>
        </w:rPr>
        <w:t>Island</w:t>
      </w:r>
      <w:r w:rsidRPr="00D57CDC">
        <w:rPr>
          <w:spacing w:val="-2"/>
          <w:sz w:val="22"/>
          <w:szCs w:val="22"/>
        </w:rPr>
        <w:t xml:space="preserve"> </w:t>
      </w:r>
      <w:r w:rsidRPr="00D57CDC">
        <w:rPr>
          <w:sz w:val="22"/>
          <w:szCs w:val="22"/>
        </w:rPr>
        <w:t>Range</w:t>
      </w:r>
      <w:r w:rsidRPr="00D57CDC">
        <w:rPr>
          <w:spacing w:val="-4"/>
          <w:sz w:val="22"/>
          <w:szCs w:val="22"/>
        </w:rPr>
        <w:t xml:space="preserve"> </w:t>
      </w:r>
      <w:r w:rsidRPr="00D57CDC">
        <w:rPr>
          <w:sz w:val="22"/>
          <w:szCs w:val="22"/>
        </w:rPr>
        <w:t>Rear</w:t>
      </w:r>
      <w:r w:rsidRPr="00D57CDC">
        <w:rPr>
          <w:spacing w:val="-2"/>
          <w:sz w:val="22"/>
          <w:szCs w:val="22"/>
        </w:rPr>
        <w:t xml:space="preserve"> </w:t>
      </w:r>
      <w:r w:rsidRPr="00D57CDC">
        <w:rPr>
          <w:sz w:val="22"/>
          <w:szCs w:val="22"/>
        </w:rPr>
        <w:t>Light</w:t>
      </w:r>
      <w:r w:rsidRPr="00D57CDC">
        <w:rPr>
          <w:spacing w:val="-2"/>
          <w:sz w:val="22"/>
          <w:szCs w:val="22"/>
        </w:rPr>
        <w:t xml:space="preserve"> </w:t>
      </w:r>
      <w:r w:rsidRPr="00D57CDC">
        <w:rPr>
          <w:sz w:val="22"/>
          <w:szCs w:val="22"/>
        </w:rPr>
        <w:t>(F</w:t>
      </w:r>
      <w:r w:rsidRPr="00D57CDC">
        <w:rPr>
          <w:spacing w:val="-1"/>
          <w:w w:val="99"/>
          <w:sz w:val="22"/>
          <w:szCs w:val="22"/>
        </w:rPr>
        <w:t xml:space="preserve"> </w:t>
      </w:r>
      <w:r w:rsidRPr="00D57CDC">
        <w:rPr>
          <w:sz w:val="22"/>
          <w:szCs w:val="22"/>
        </w:rPr>
        <w:t>115 ft PA) on a compass heading of 090°. The radius of Circle C is 0.65 nautical</w:t>
      </w:r>
      <w:r w:rsidRPr="00D57CDC">
        <w:rPr>
          <w:spacing w:val="-26"/>
          <w:sz w:val="22"/>
          <w:szCs w:val="22"/>
        </w:rPr>
        <w:t xml:space="preserve"> </w:t>
      </w:r>
      <w:r w:rsidRPr="00D57CDC">
        <w:rPr>
          <w:sz w:val="22"/>
          <w:szCs w:val="22"/>
        </w:rPr>
        <w:t>miles.</w:t>
      </w:r>
    </w:p>
    <w:p w:rsidR="00D57CDC" w:rsidRPr="00D57CDC" w:rsidRDefault="00D57CDC" w:rsidP="004E75D8">
      <w:pPr>
        <w:pStyle w:val="BodyText"/>
        <w:ind w:left="1260" w:right="408"/>
        <w:rPr>
          <w:sz w:val="22"/>
          <w:szCs w:val="22"/>
        </w:rPr>
      </w:pPr>
      <w:r w:rsidRPr="004E75D8">
        <w:rPr>
          <w:rFonts w:cs="Calibri"/>
          <w:b/>
          <w:bCs/>
          <w:sz w:val="22"/>
          <w:szCs w:val="22"/>
        </w:rPr>
        <w:t xml:space="preserve">Circle E:  </w:t>
      </w:r>
      <w:r w:rsidR="004E75D8">
        <w:rPr>
          <w:rFonts w:cs="Calibri"/>
          <w:bCs/>
          <w:sz w:val="22"/>
          <w:szCs w:val="22"/>
        </w:rPr>
        <w:t xml:space="preserve"> 42°25.993</w:t>
      </w:r>
      <w:r w:rsidR="00942541">
        <w:rPr>
          <w:rFonts w:cs="Calibri"/>
          <w:bCs/>
          <w:sz w:val="22"/>
          <w:szCs w:val="22"/>
        </w:rPr>
        <w:t>’</w:t>
      </w:r>
      <w:r w:rsidR="004E75D8">
        <w:rPr>
          <w:rFonts w:cs="Calibri"/>
          <w:bCs/>
          <w:sz w:val="22"/>
          <w:szCs w:val="22"/>
        </w:rPr>
        <w:t xml:space="preserve"> N, 082°51.073</w:t>
      </w:r>
      <w:r w:rsidR="00942541">
        <w:rPr>
          <w:rFonts w:cs="Calibri"/>
          <w:bCs/>
          <w:sz w:val="22"/>
          <w:szCs w:val="22"/>
        </w:rPr>
        <w:t xml:space="preserve">’ </w:t>
      </w:r>
      <w:r w:rsidR="004E75D8">
        <w:rPr>
          <w:rFonts w:cs="Calibri"/>
          <w:bCs/>
          <w:sz w:val="22"/>
          <w:szCs w:val="22"/>
        </w:rPr>
        <w:t xml:space="preserve">W, which is approximately .8 nm due east of the Grosse Point Yacht Club harbor entrance.  </w:t>
      </w:r>
      <w:r w:rsidRPr="004E75D8">
        <w:rPr>
          <w:rFonts w:cs="Calibri"/>
          <w:bCs/>
          <w:sz w:val="22"/>
          <w:szCs w:val="22"/>
        </w:rPr>
        <w:t xml:space="preserve">The radius of Circle E is </w:t>
      </w:r>
      <w:r w:rsidR="004E75D8">
        <w:rPr>
          <w:rFonts w:cs="Calibri"/>
          <w:bCs/>
          <w:sz w:val="22"/>
          <w:szCs w:val="22"/>
        </w:rPr>
        <w:t>0</w:t>
      </w:r>
      <w:r w:rsidRPr="004E75D8">
        <w:rPr>
          <w:rFonts w:cs="Calibri"/>
          <w:bCs/>
          <w:sz w:val="22"/>
          <w:szCs w:val="22"/>
        </w:rPr>
        <w:t>.6 nautical miles</w:t>
      </w:r>
      <w:r w:rsidR="004E75D8" w:rsidRPr="004E75D8">
        <w:rPr>
          <w:rFonts w:cs="Calibri"/>
          <w:bCs/>
          <w:sz w:val="22"/>
          <w:szCs w:val="22"/>
        </w:rPr>
        <w:t>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39"/>
        <w:ind w:left="1260" w:right="162" w:hanging="540"/>
      </w:pP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Peche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Island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Range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Rear Light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in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lower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Lake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St.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Clair, approximately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1.5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nm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upstream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from Bayview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Yacht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Club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is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visible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from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lawn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front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clubhouse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in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normal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conditions.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Competitors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are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cautioned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not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to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sail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closer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than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100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yards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to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Peche</w:t>
      </w:r>
      <w:r w:rsidRPr="00D57CDC">
        <w:rPr>
          <w:rFonts w:ascii="Calibri"/>
          <w:spacing w:val="1"/>
        </w:rPr>
        <w:t xml:space="preserve"> </w:t>
      </w:r>
      <w:r w:rsidRPr="00D57CDC">
        <w:rPr>
          <w:rFonts w:ascii="Calibri"/>
        </w:rPr>
        <w:t>Island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Range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Rear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Light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between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Peche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Island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Range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Rear</w:t>
      </w:r>
      <w:r w:rsidR="00D57CDC" w:rsidRPr="00D57CDC">
        <w:rPr>
          <w:rFonts w:ascii="Calibri"/>
        </w:rPr>
        <w:t xml:space="preserve"> </w:t>
      </w:r>
      <w:r w:rsidRPr="00D57CDC">
        <w:t>Light</w:t>
      </w:r>
      <w:r w:rsidRPr="00D57CDC">
        <w:rPr>
          <w:spacing w:val="-2"/>
        </w:rPr>
        <w:t xml:space="preserve"> </w:t>
      </w:r>
      <w:r w:rsidRPr="00D57CDC">
        <w:t>and</w:t>
      </w:r>
      <w:r w:rsidRPr="00D57CDC">
        <w:rPr>
          <w:spacing w:val="-2"/>
        </w:rPr>
        <w:t xml:space="preserve"> </w:t>
      </w:r>
      <w:r w:rsidRPr="00D57CDC">
        <w:t>Peche</w:t>
      </w:r>
      <w:r w:rsidRPr="00D57CDC">
        <w:rPr>
          <w:spacing w:val="-3"/>
        </w:rPr>
        <w:t xml:space="preserve"> </w:t>
      </w:r>
      <w:r w:rsidRPr="00D57CDC">
        <w:t>Island</w:t>
      </w:r>
      <w:r w:rsidRPr="00D57CDC">
        <w:rPr>
          <w:spacing w:val="-2"/>
        </w:rPr>
        <w:t xml:space="preserve"> </w:t>
      </w:r>
      <w:r w:rsidRPr="00D57CDC">
        <w:t>at</w:t>
      </w:r>
      <w:r w:rsidRPr="00D57CDC">
        <w:rPr>
          <w:spacing w:val="-2"/>
        </w:rPr>
        <w:t xml:space="preserve"> </w:t>
      </w:r>
      <w:r w:rsidRPr="00D57CDC">
        <w:t>any</w:t>
      </w:r>
      <w:r w:rsidRPr="00D57CDC">
        <w:rPr>
          <w:spacing w:val="-4"/>
        </w:rPr>
        <w:t xml:space="preserve"> </w:t>
      </w:r>
      <w:r w:rsidRPr="00D57CDC">
        <w:t>time.</w:t>
      </w:r>
      <w:r w:rsidRPr="00D57CDC">
        <w:rPr>
          <w:spacing w:val="-2"/>
        </w:rPr>
        <w:t xml:space="preserve"> </w:t>
      </w:r>
      <w:r w:rsidRPr="00D57CDC">
        <w:t>Refer</w:t>
      </w:r>
      <w:r w:rsidRPr="00D57CDC">
        <w:rPr>
          <w:spacing w:val="-2"/>
        </w:rPr>
        <w:t xml:space="preserve"> </w:t>
      </w:r>
      <w:r w:rsidRPr="00D57CDC">
        <w:t>to</w:t>
      </w:r>
      <w:r w:rsidRPr="00D57CDC">
        <w:rPr>
          <w:spacing w:val="-2"/>
        </w:rPr>
        <w:t xml:space="preserve"> </w:t>
      </w:r>
      <w:r w:rsidRPr="00D57CDC">
        <w:t>the</w:t>
      </w:r>
      <w:r w:rsidRPr="00D57CDC">
        <w:rPr>
          <w:spacing w:val="-3"/>
        </w:rPr>
        <w:t xml:space="preserve"> </w:t>
      </w:r>
      <w:r w:rsidRPr="00D57CDC">
        <w:t>Lake</w:t>
      </w:r>
      <w:r w:rsidRPr="00D57CDC">
        <w:rPr>
          <w:spacing w:val="-3"/>
        </w:rPr>
        <w:t xml:space="preserve"> </w:t>
      </w:r>
      <w:r w:rsidRPr="00D57CDC">
        <w:t>St.</w:t>
      </w:r>
      <w:r w:rsidRPr="00D57CDC">
        <w:rPr>
          <w:spacing w:val="-2"/>
        </w:rPr>
        <w:t xml:space="preserve"> </w:t>
      </w:r>
      <w:r w:rsidRPr="00D57CDC">
        <w:t>Clair</w:t>
      </w:r>
      <w:r w:rsidRPr="00D57CDC">
        <w:rPr>
          <w:spacing w:val="-2"/>
        </w:rPr>
        <w:t xml:space="preserve"> </w:t>
      </w:r>
      <w:r w:rsidRPr="00D57CDC">
        <w:t>Chart</w:t>
      </w:r>
      <w:r w:rsidRPr="00D57CDC">
        <w:rPr>
          <w:spacing w:val="-2"/>
        </w:rPr>
        <w:t xml:space="preserve"> </w:t>
      </w:r>
      <w:r w:rsidRPr="00D57CDC">
        <w:t>(14850)</w:t>
      </w:r>
      <w:r w:rsidRPr="00D57CDC">
        <w:rPr>
          <w:spacing w:val="-3"/>
        </w:rPr>
        <w:t xml:space="preserve"> </w:t>
      </w:r>
      <w:r w:rsidRPr="00D57CDC">
        <w:t>posted</w:t>
      </w:r>
      <w:r w:rsidRPr="00D57CDC">
        <w:rPr>
          <w:spacing w:val="-2"/>
        </w:rPr>
        <w:t xml:space="preserve"> </w:t>
      </w:r>
      <w:r w:rsidRPr="00D57CDC">
        <w:t>on</w:t>
      </w:r>
      <w:r w:rsidRPr="00D57CDC">
        <w:rPr>
          <w:spacing w:val="-2"/>
        </w:rPr>
        <w:t xml:space="preserve"> </w:t>
      </w:r>
      <w:r w:rsidRPr="00D57CDC">
        <w:t>the</w:t>
      </w:r>
      <w:r w:rsidRPr="00D57CDC">
        <w:rPr>
          <w:spacing w:val="-3"/>
        </w:rPr>
        <w:t xml:space="preserve"> </w:t>
      </w:r>
      <w:r w:rsidRPr="00D57CDC">
        <w:t>Official</w:t>
      </w:r>
      <w:r w:rsidRPr="00D57CDC">
        <w:rPr>
          <w:spacing w:val="-2"/>
        </w:rPr>
        <w:t xml:space="preserve"> </w:t>
      </w:r>
      <w:r w:rsidRPr="00D57CDC">
        <w:t>Regatta</w:t>
      </w:r>
      <w:r w:rsidRPr="00D57CDC">
        <w:rPr>
          <w:spacing w:val="-2"/>
        </w:rPr>
        <w:t xml:space="preserve"> </w:t>
      </w:r>
      <w:r w:rsidRPr="00D57CDC">
        <w:t>Notice</w:t>
      </w:r>
      <w:r w:rsidRPr="00D57CDC">
        <w:rPr>
          <w:w w:val="99"/>
        </w:rPr>
        <w:t xml:space="preserve"> </w:t>
      </w:r>
      <w:r w:rsidRPr="00D57CDC">
        <w:t>Board. Crews are cautioned to allow adequate time to reach the appropriate racing areas in prevailing</w:t>
      </w:r>
      <w:r w:rsidRPr="00D57CDC">
        <w:rPr>
          <w:spacing w:val="-31"/>
        </w:rPr>
        <w:t xml:space="preserve"> </w:t>
      </w:r>
      <w:r w:rsidRPr="00D57CDC">
        <w:t>conditions</w:t>
      </w:r>
      <w:r w:rsidRPr="00D57CDC">
        <w:rPr>
          <w:w w:val="99"/>
        </w:rPr>
        <w:t xml:space="preserve"> </w:t>
      </w:r>
      <w:r w:rsidRPr="00D57CDC">
        <w:t>for the first scheduled warning signal each</w:t>
      </w:r>
      <w:r w:rsidRPr="00D57CDC">
        <w:rPr>
          <w:spacing w:val="-13"/>
        </w:rPr>
        <w:t xml:space="preserve"> </w:t>
      </w:r>
      <w:r w:rsidRPr="00D57CDC">
        <w:t>day.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COURSES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424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The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course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designation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approximate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compass</w:t>
      </w:r>
      <w:r w:rsidRPr="00D57CDC">
        <w:rPr>
          <w:rFonts w:ascii="Calibri"/>
          <w:spacing w:val="-5"/>
        </w:rPr>
        <w:t xml:space="preserve"> </w:t>
      </w:r>
      <w:r w:rsidRPr="00D57CDC">
        <w:rPr>
          <w:rFonts w:ascii="Calibri"/>
        </w:rPr>
        <w:t>bearing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approximate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distance</w:t>
      </w:r>
      <w:r w:rsidRPr="00D57CDC">
        <w:rPr>
          <w:rFonts w:ascii="Calibri"/>
          <w:spacing w:val="-5"/>
        </w:rPr>
        <w:t xml:space="preserve"> </w:t>
      </w:r>
      <w:r w:rsidRPr="00D57CDC">
        <w:rPr>
          <w:rFonts w:ascii="Calibri"/>
        </w:rPr>
        <w:t>from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starting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line to Mark 1 shall be displayed from the Race Committee signal boat on course</w:t>
      </w:r>
      <w:r w:rsidRPr="00D57CDC">
        <w:rPr>
          <w:rFonts w:ascii="Calibri"/>
          <w:spacing w:val="-12"/>
        </w:rPr>
        <w:t xml:space="preserve"> </w:t>
      </w:r>
      <w:r w:rsidRPr="00D57CDC">
        <w:rPr>
          <w:rFonts w:ascii="Calibri"/>
        </w:rPr>
        <w:t>boards.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line="243" w:lineRule="exact"/>
        <w:ind w:left="1252" w:right="640" w:hanging="532"/>
        <w:rPr>
          <w:rFonts w:ascii="Calibri" w:eastAsia="Calibri" w:hAnsi="Calibri" w:cs="Calibri"/>
        </w:rPr>
      </w:pPr>
      <w:r w:rsidRPr="00D57CDC">
        <w:rPr>
          <w:rFonts w:ascii="Calibri"/>
        </w:rPr>
        <w:t>All turning marks shall be left to port except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gates.</w:t>
      </w:r>
    </w:p>
    <w:p w:rsidR="000971A9" w:rsidRPr="00D57CDC" w:rsidRDefault="00BE0BBB" w:rsidP="00D32FDC">
      <w:pPr>
        <w:pStyle w:val="ListParagraph"/>
        <w:numPr>
          <w:ilvl w:val="1"/>
          <w:numId w:val="8"/>
        </w:numPr>
        <w:tabs>
          <w:tab w:val="left" w:pos="1260"/>
        </w:tabs>
        <w:spacing w:line="243" w:lineRule="exact"/>
        <w:ind w:left="1260" w:right="640" w:hanging="540"/>
      </w:pPr>
      <w:r w:rsidRPr="00D57CDC">
        <w:rPr>
          <w:rFonts w:ascii="Calibri" w:eastAsia="Calibri" w:hAnsi="Calibri" w:cs="Calibri"/>
        </w:rPr>
        <w:t xml:space="preserve">For circles A, B, </w:t>
      </w:r>
      <w:r w:rsidR="00D57CDC">
        <w:rPr>
          <w:rFonts w:ascii="Calibri" w:eastAsia="Calibri" w:hAnsi="Calibri" w:cs="Calibri"/>
        </w:rPr>
        <w:t xml:space="preserve">C </w:t>
      </w:r>
      <w:r w:rsidRPr="00D57CDC">
        <w:rPr>
          <w:rFonts w:ascii="Calibri" w:eastAsia="Calibri" w:hAnsi="Calibri" w:cs="Calibri"/>
        </w:rPr>
        <w:t xml:space="preserve">and </w:t>
      </w:r>
      <w:r w:rsidR="00D57CDC">
        <w:rPr>
          <w:rFonts w:ascii="Calibri" w:eastAsia="Calibri" w:hAnsi="Calibri" w:cs="Calibri"/>
        </w:rPr>
        <w:t>E</w:t>
      </w:r>
      <w:r w:rsidRPr="00D57CDC">
        <w:rPr>
          <w:rFonts w:ascii="Calibri" w:eastAsia="Calibri" w:hAnsi="Calibri" w:cs="Calibri"/>
        </w:rPr>
        <w:t>, a</w:t>
      </w:r>
      <w:r w:rsidR="00E045A7" w:rsidRPr="00D57CDC">
        <w:rPr>
          <w:rFonts w:ascii="Calibri" w:eastAsia="Calibri" w:hAnsi="Calibri" w:cs="Calibri"/>
        </w:rPr>
        <w:t>n</w:t>
      </w:r>
      <w:r w:rsidR="00E045A7" w:rsidRPr="00D57CDC">
        <w:rPr>
          <w:rFonts w:ascii="Calibri" w:eastAsia="Calibri" w:hAnsi="Calibri" w:cs="Calibri"/>
          <w:spacing w:val="-2"/>
        </w:rPr>
        <w:t xml:space="preserve"> </w:t>
      </w:r>
      <w:r w:rsidR="00E045A7" w:rsidRPr="00D57CDC">
        <w:rPr>
          <w:rFonts w:ascii="Calibri" w:eastAsia="Calibri" w:hAnsi="Calibri" w:cs="Calibri"/>
        </w:rPr>
        <w:t>offset</w:t>
      </w:r>
      <w:r w:rsidR="00E045A7" w:rsidRPr="00D57CDC">
        <w:rPr>
          <w:rFonts w:ascii="Calibri" w:eastAsia="Calibri" w:hAnsi="Calibri" w:cs="Calibri"/>
          <w:spacing w:val="-2"/>
        </w:rPr>
        <w:t xml:space="preserve"> </w:t>
      </w:r>
      <w:r w:rsidR="00E045A7" w:rsidRPr="00D57CDC">
        <w:rPr>
          <w:rFonts w:ascii="Calibri" w:eastAsia="Calibri" w:hAnsi="Calibri" w:cs="Calibri"/>
        </w:rPr>
        <w:t>mark</w:t>
      </w:r>
      <w:r w:rsidR="00E045A7" w:rsidRPr="00D57CDC">
        <w:rPr>
          <w:rFonts w:ascii="Calibri" w:eastAsia="Calibri" w:hAnsi="Calibri" w:cs="Calibri"/>
          <w:spacing w:val="-2"/>
        </w:rPr>
        <w:t xml:space="preserve"> </w:t>
      </w:r>
      <w:r w:rsidR="00E045A7" w:rsidRPr="00D57CDC">
        <w:rPr>
          <w:rFonts w:ascii="Calibri" w:eastAsia="Calibri" w:hAnsi="Calibri" w:cs="Calibri"/>
        </w:rPr>
        <w:t>(inflated</w:t>
      </w:r>
      <w:r w:rsidR="00E045A7" w:rsidRPr="00D57CDC">
        <w:rPr>
          <w:rFonts w:ascii="Calibri" w:eastAsia="Calibri" w:hAnsi="Calibri" w:cs="Calibri"/>
          <w:spacing w:val="-2"/>
        </w:rPr>
        <w:t xml:space="preserve"> </w:t>
      </w:r>
      <w:r w:rsidR="00E045A7" w:rsidRPr="00D57CDC">
        <w:rPr>
          <w:rFonts w:ascii="Calibri" w:eastAsia="Calibri" w:hAnsi="Calibri" w:cs="Calibri"/>
        </w:rPr>
        <w:t>orange</w:t>
      </w:r>
      <w:r w:rsidR="00E045A7" w:rsidRPr="00D57CDC">
        <w:rPr>
          <w:rFonts w:ascii="Calibri" w:eastAsia="Calibri" w:hAnsi="Calibri" w:cs="Calibri"/>
          <w:spacing w:val="-4"/>
        </w:rPr>
        <w:t xml:space="preserve"> </w:t>
      </w:r>
      <w:r w:rsidR="00E045A7" w:rsidRPr="00D57CDC">
        <w:rPr>
          <w:rFonts w:ascii="Calibri" w:eastAsia="Calibri" w:hAnsi="Calibri" w:cs="Calibri"/>
        </w:rPr>
        <w:t>“hip-hop”)</w:t>
      </w:r>
      <w:r w:rsidR="00E045A7" w:rsidRPr="00D57CDC">
        <w:rPr>
          <w:rFonts w:ascii="Calibri" w:eastAsia="Calibri" w:hAnsi="Calibri" w:cs="Calibri"/>
          <w:spacing w:val="-2"/>
        </w:rPr>
        <w:t xml:space="preserve"> </w:t>
      </w:r>
      <w:r w:rsidR="00E045A7" w:rsidRPr="00D57CDC">
        <w:rPr>
          <w:rFonts w:ascii="Calibri" w:eastAsia="Calibri" w:hAnsi="Calibri" w:cs="Calibri"/>
        </w:rPr>
        <w:t>shall</w:t>
      </w:r>
      <w:r w:rsidR="00E045A7" w:rsidRPr="00D57CDC">
        <w:rPr>
          <w:rFonts w:ascii="Calibri" w:eastAsia="Calibri" w:hAnsi="Calibri" w:cs="Calibri"/>
          <w:spacing w:val="-2"/>
        </w:rPr>
        <w:t xml:space="preserve"> </w:t>
      </w:r>
      <w:r w:rsidR="00E045A7" w:rsidRPr="00D57CDC">
        <w:rPr>
          <w:rFonts w:ascii="Calibri" w:eastAsia="Calibri" w:hAnsi="Calibri" w:cs="Calibri"/>
        </w:rPr>
        <w:t>be</w:t>
      </w:r>
      <w:r w:rsidR="00E045A7" w:rsidRPr="00D57CDC">
        <w:rPr>
          <w:rFonts w:ascii="Calibri" w:eastAsia="Calibri" w:hAnsi="Calibri" w:cs="Calibri"/>
          <w:spacing w:val="-3"/>
        </w:rPr>
        <w:t xml:space="preserve"> </w:t>
      </w:r>
      <w:r w:rsidR="00E045A7" w:rsidRPr="00D57CDC">
        <w:rPr>
          <w:rFonts w:ascii="Calibri" w:eastAsia="Calibri" w:hAnsi="Calibri" w:cs="Calibri"/>
        </w:rPr>
        <w:t>used</w:t>
      </w:r>
      <w:r w:rsidR="00E045A7" w:rsidRPr="00D57CDC">
        <w:rPr>
          <w:rFonts w:ascii="Calibri" w:eastAsia="Calibri" w:hAnsi="Calibri" w:cs="Calibri"/>
          <w:spacing w:val="-1"/>
        </w:rPr>
        <w:t xml:space="preserve"> </w:t>
      </w:r>
      <w:r w:rsidR="00E045A7" w:rsidRPr="00D57CDC">
        <w:rPr>
          <w:rFonts w:ascii="Calibri" w:eastAsia="Calibri" w:hAnsi="Calibri" w:cs="Calibri"/>
        </w:rPr>
        <w:t>and</w:t>
      </w:r>
      <w:r w:rsidR="00E045A7" w:rsidRPr="00D57CDC">
        <w:rPr>
          <w:rFonts w:ascii="Calibri" w:eastAsia="Calibri" w:hAnsi="Calibri" w:cs="Calibri"/>
          <w:spacing w:val="-1"/>
        </w:rPr>
        <w:t xml:space="preserve"> </w:t>
      </w:r>
      <w:r w:rsidR="00E045A7" w:rsidRPr="00D57CDC">
        <w:rPr>
          <w:rFonts w:ascii="Calibri" w:eastAsia="Calibri" w:hAnsi="Calibri" w:cs="Calibri"/>
        </w:rPr>
        <w:t>will</w:t>
      </w:r>
      <w:r w:rsidR="00E045A7" w:rsidRPr="00D57CDC">
        <w:rPr>
          <w:rFonts w:ascii="Calibri" w:eastAsia="Calibri" w:hAnsi="Calibri" w:cs="Calibri"/>
          <w:spacing w:val="-3"/>
        </w:rPr>
        <w:t xml:space="preserve"> </w:t>
      </w:r>
      <w:r w:rsidR="00E045A7" w:rsidRPr="00D57CDC">
        <w:rPr>
          <w:rFonts w:ascii="Calibri" w:eastAsia="Calibri" w:hAnsi="Calibri" w:cs="Calibri"/>
        </w:rPr>
        <w:t>be</w:t>
      </w:r>
      <w:r w:rsidR="00E045A7" w:rsidRPr="00D57CDC">
        <w:rPr>
          <w:rFonts w:ascii="Calibri" w:eastAsia="Calibri" w:hAnsi="Calibri" w:cs="Calibri"/>
          <w:spacing w:val="-3"/>
        </w:rPr>
        <w:t xml:space="preserve"> </w:t>
      </w:r>
      <w:r w:rsidR="00E045A7" w:rsidRPr="00D57CDC">
        <w:rPr>
          <w:rFonts w:ascii="Calibri" w:eastAsia="Calibri" w:hAnsi="Calibri" w:cs="Calibri"/>
        </w:rPr>
        <w:t>rounded</w:t>
      </w:r>
      <w:r w:rsidR="00E045A7" w:rsidRPr="00D57CDC">
        <w:rPr>
          <w:rFonts w:ascii="Calibri" w:eastAsia="Calibri" w:hAnsi="Calibri" w:cs="Calibri"/>
          <w:spacing w:val="-2"/>
        </w:rPr>
        <w:t xml:space="preserve"> </w:t>
      </w:r>
      <w:r w:rsidR="00E045A7" w:rsidRPr="00D57CDC">
        <w:rPr>
          <w:rFonts w:ascii="Calibri" w:eastAsia="Calibri" w:hAnsi="Calibri" w:cs="Calibri"/>
        </w:rPr>
        <w:t>to</w:t>
      </w:r>
      <w:r w:rsidR="00E045A7"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 xml:space="preserve">port </w:t>
      </w:r>
      <w:r w:rsidR="00E045A7" w:rsidRPr="00D57CDC">
        <w:rPr>
          <w:rFonts w:ascii="Calibri" w:eastAsia="Calibri" w:hAnsi="Calibri" w:cs="Calibri"/>
        </w:rPr>
        <w:t>after</w:t>
      </w:r>
      <w:r w:rsidR="00E045A7" w:rsidRPr="00D57CDC">
        <w:rPr>
          <w:rFonts w:ascii="Calibri" w:eastAsia="Calibri" w:hAnsi="Calibri" w:cs="Calibri"/>
          <w:spacing w:val="-3"/>
        </w:rPr>
        <w:t xml:space="preserve"> </w:t>
      </w:r>
      <w:r w:rsidR="00E045A7" w:rsidRPr="00D57CDC">
        <w:rPr>
          <w:rFonts w:ascii="Calibri" w:eastAsia="Calibri" w:hAnsi="Calibri" w:cs="Calibri"/>
        </w:rPr>
        <w:t>first</w:t>
      </w:r>
      <w:r w:rsidR="00E045A7" w:rsidRPr="00D57CDC">
        <w:rPr>
          <w:rFonts w:ascii="Calibri" w:eastAsia="Calibri" w:hAnsi="Calibri" w:cs="Calibri"/>
          <w:spacing w:val="-2"/>
        </w:rPr>
        <w:t xml:space="preserve"> </w:t>
      </w:r>
      <w:r w:rsidR="00E045A7" w:rsidRPr="00D57CDC">
        <w:rPr>
          <w:rFonts w:ascii="Calibri" w:eastAsia="Calibri" w:hAnsi="Calibri" w:cs="Calibri"/>
        </w:rPr>
        <w:t>rounding</w:t>
      </w:r>
      <w:r w:rsidR="00E045A7" w:rsidRPr="00D57CDC">
        <w:rPr>
          <w:rFonts w:ascii="Calibri" w:eastAsia="Calibri" w:hAnsi="Calibri" w:cs="Calibri"/>
          <w:spacing w:val="-3"/>
        </w:rPr>
        <w:t xml:space="preserve"> </w:t>
      </w:r>
      <w:r w:rsidR="00E045A7" w:rsidRPr="00D57CDC">
        <w:rPr>
          <w:rFonts w:ascii="Calibri" w:eastAsia="Calibri" w:hAnsi="Calibri" w:cs="Calibri"/>
        </w:rPr>
        <w:t>Mark</w:t>
      </w:r>
      <w:r w:rsidRPr="00D57CDC">
        <w:rPr>
          <w:rFonts w:ascii="Calibri" w:eastAsia="Calibri" w:hAnsi="Calibri" w:cs="Calibri"/>
        </w:rPr>
        <w:t xml:space="preserve"> </w:t>
      </w:r>
      <w:r w:rsidR="00E045A7" w:rsidRPr="00D57CDC">
        <w:t>1.</w:t>
      </w:r>
      <w:r w:rsidR="00E045A7" w:rsidRPr="00D57CDC">
        <w:rPr>
          <w:spacing w:val="-3"/>
        </w:rPr>
        <w:t xml:space="preserve"> </w:t>
      </w:r>
      <w:r w:rsidR="00E045A7" w:rsidRPr="00D57CDC">
        <w:t>It</w:t>
      </w:r>
      <w:r w:rsidR="00E045A7" w:rsidRPr="00D57CDC">
        <w:rPr>
          <w:spacing w:val="-2"/>
        </w:rPr>
        <w:t xml:space="preserve"> </w:t>
      </w:r>
      <w:r w:rsidR="00E045A7" w:rsidRPr="00D57CDC">
        <w:t>will</w:t>
      </w:r>
      <w:r w:rsidR="00E045A7" w:rsidRPr="00D57CDC">
        <w:rPr>
          <w:spacing w:val="-3"/>
        </w:rPr>
        <w:t xml:space="preserve"> </w:t>
      </w:r>
      <w:r w:rsidR="00E045A7" w:rsidRPr="00D57CDC">
        <w:t>be</w:t>
      </w:r>
      <w:r w:rsidR="00E045A7" w:rsidRPr="00D57CDC">
        <w:rPr>
          <w:spacing w:val="-3"/>
        </w:rPr>
        <w:t xml:space="preserve"> </w:t>
      </w:r>
      <w:r w:rsidR="00E045A7" w:rsidRPr="00D57CDC">
        <w:t>approximately</w:t>
      </w:r>
      <w:r w:rsidR="00E045A7" w:rsidRPr="00D57CDC">
        <w:rPr>
          <w:spacing w:val="-2"/>
        </w:rPr>
        <w:t xml:space="preserve"> </w:t>
      </w:r>
      <w:r w:rsidR="00E045A7" w:rsidRPr="00D57CDC">
        <w:t>75</w:t>
      </w:r>
      <w:r w:rsidR="00E045A7" w:rsidRPr="00D57CDC">
        <w:rPr>
          <w:spacing w:val="-3"/>
        </w:rPr>
        <w:t xml:space="preserve"> </w:t>
      </w:r>
      <w:r w:rsidR="00E045A7" w:rsidRPr="00D57CDC">
        <w:t>yards</w:t>
      </w:r>
      <w:r w:rsidR="00E045A7" w:rsidRPr="00D57CDC">
        <w:rPr>
          <w:spacing w:val="-4"/>
        </w:rPr>
        <w:t xml:space="preserve"> </w:t>
      </w:r>
      <w:r w:rsidR="00E045A7" w:rsidRPr="00D57CDC">
        <w:t>from</w:t>
      </w:r>
      <w:r w:rsidR="00E045A7" w:rsidRPr="00D57CDC">
        <w:rPr>
          <w:spacing w:val="-2"/>
        </w:rPr>
        <w:t xml:space="preserve"> </w:t>
      </w:r>
      <w:r w:rsidR="00E045A7" w:rsidRPr="00D57CDC">
        <w:t>Mark</w:t>
      </w:r>
      <w:r w:rsidR="00E045A7" w:rsidRPr="00D57CDC">
        <w:rPr>
          <w:spacing w:val="-2"/>
        </w:rPr>
        <w:t xml:space="preserve"> </w:t>
      </w:r>
      <w:r w:rsidR="00E045A7" w:rsidRPr="00D57CDC">
        <w:t>1</w:t>
      </w:r>
      <w:r w:rsidR="00E045A7" w:rsidRPr="00D57CDC">
        <w:rPr>
          <w:spacing w:val="-3"/>
        </w:rPr>
        <w:t xml:space="preserve"> </w:t>
      </w:r>
      <w:r w:rsidR="00E045A7" w:rsidRPr="00D57CDC">
        <w:t>at</w:t>
      </w:r>
      <w:r w:rsidR="00E045A7" w:rsidRPr="00D57CDC">
        <w:rPr>
          <w:spacing w:val="-2"/>
        </w:rPr>
        <w:t xml:space="preserve"> </w:t>
      </w:r>
      <w:r w:rsidR="00E045A7" w:rsidRPr="00D57CDC">
        <w:t>approximately</w:t>
      </w:r>
      <w:r w:rsidR="00E045A7" w:rsidRPr="00D57CDC">
        <w:rPr>
          <w:spacing w:val="-2"/>
        </w:rPr>
        <w:t xml:space="preserve"> </w:t>
      </w:r>
      <w:r w:rsidR="00E045A7" w:rsidRPr="00D57CDC">
        <w:t>a</w:t>
      </w:r>
      <w:r w:rsidR="00E045A7" w:rsidRPr="00D57CDC">
        <w:rPr>
          <w:spacing w:val="-2"/>
        </w:rPr>
        <w:t xml:space="preserve"> </w:t>
      </w:r>
      <w:r w:rsidR="00E045A7" w:rsidRPr="00D57CDC">
        <w:t>90-degree</w:t>
      </w:r>
      <w:r w:rsidR="00E045A7" w:rsidRPr="00D57CDC">
        <w:rPr>
          <w:spacing w:val="-3"/>
        </w:rPr>
        <w:t xml:space="preserve"> </w:t>
      </w:r>
      <w:r w:rsidR="00E045A7" w:rsidRPr="00D57CDC">
        <w:t>angle.</w:t>
      </w:r>
    </w:p>
    <w:p w:rsidR="00BE0BBB" w:rsidRPr="00D57CDC" w:rsidRDefault="00BE0BBB" w:rsidP="00D32FDC">
      <w:pPr>
        <w:pStyle w:val="ListParagraph"/>
        <w:numPr>
          <w:ilvl w:val="1"/>
          <w:numId w:val="8"/>
        </w:numPr>
        <w:tabs>
          <w:tab w:val="left" w:pos="1260"/>
        </w:tabs>
        <w:spacing w:line="243" w:lineRule="exact"/>
        <w:ind w:left="1260" w:right="640" w:hanging="540"/>
      </w:pPr>
      <w:r w:rsidRPr="00D57CDC">
        <w:rPr>
          <w:rFonts w:ascii="Calibri" w:eastAsia="Calibri" w:hAnsi="Calibri" w:cs="Calibri"/>
        </w:rPr>
        <w:t>For Circle D, an offset mark (inflated orange ‘hip-</w:t>
      </w:r>
      <w:r w:rsidRPr="00D57CDC">
        <w:t>hop’) shall be used and will be rounded to port after first rounding Mark 1.  It will be approximately 75-100 feet from Mark 1 and placed at a 90-degree angle.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317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Mark 2 may be a gate. In the event that one of the gate marks is not in place, boats shall round the</w:t>
      </w:r>
      <w:r w:rsidRPr="00D57CDC">
        <w:rPr>
          <w:rFonts w:ascii="Calibri"/>
          <w:spacing w:val="10"/>
        </w:rPr>
        <w:t xml:space="preserve"> </w:t>
      </w:r>
      <w:r w:rsidRPr="00D57CDC">
        <w:rPr>
          <w:rFonts w:ascii="Calibri"/>
        </w:rPr>
        <w:t>existing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Mark 2 to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port.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MARKS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3"/>
        <w:ind w:left="1260" w:right="347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Marks 1 and 2 will be orange inflated marks. New marks, when used in accordance with SI 4 (Change</w:t>
      </w:r>
      <w:r w:rsidRPr="00D57CDC">
        <w:rPr>
          <w:rFonts w:ascii="Calibri"/>
          <w:spacing w:val="-21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Course After the Start), will be yellow inflated marks. The starting and finishing marks also will be inflated</w:t>
      </w:r>
      <w:r w:rsidRPr="00D57CDC">
        <w:rPr>
          <w:rFonts w:ascii="Calibri"/>
          <w:spacing w:val="-30"/>
        </w:rPr>
        <w:t xml:space="preserve"> </w:t>
      </w:r>
      <w:r w:rsidRPr="00D57CDC">
        <w:rPr>
          <w:rFonts w:ascii="Calibri"/>
        </w:rPr>
        <w:t>marks.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5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CHECK</w:t>
      </w:r>
      <w:r w:rsidRPr="00D57CDC">
        <w:rPr>
          <w:color w:val="1F487C"/>
          <w:spacing w:val="-3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IN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221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Before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first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warning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signal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each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day,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boats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shall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sail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past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stern</w:t>
      </w:r>
      <w:r w:rsidRPr="00D57CDC">
        <w:rPr>
          <w:rFonts w:ascii="Calibri"/>
          <w:spacing w:val="5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signal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boat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starboard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tack and check in by hailing their bow number (sail numbers if no bow number). They shall continue to do so</w:t>
      </w:r>
      <w:r w:rsidRPr="00D57CDC">
        <w:rPr>
          <w:rFonts w:ascii="Calibri"/>
          <w:spacing w:val="7"/>
        </w:rPr>
        <w:t xml:space="preserve"> </w:t>
      </w:r>
      <w:r w:rsidRPr="00D57CDC">
        <w:rPr>
          <w:rFonts w:ascii="Calibri"/>
        </w:rPr>
        <w:t>until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their bow (sail) number is orally acknowledged by the Race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Committee.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499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Boats that do not check in according to SI 10.1 are subject to protest by the Race Committee. When</w:t>
      </w:r>
      <w:r w:rsidRPr="00D57CDC">
        <w:rPr>
          <w:rFonts w:ascii="Calibri"/>
          <w:spacing w:val="-30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protest committee decides that a boat broke SI 10.1, the boat will be given a scoring penalty in her first race</w:t>
      </w:r>
      <w:r w:rsidRPr="00D57CDC">
        <w:rPr>
          <w:rFonts w:ascii="Calibri"/>
          <w:spacing w:val="-31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that day equal to 20% of the number of boats entered in her class, calculated as provided in RRS</w:t>
      </w:r>
      <w:r w:rsidRPr="00D57CDC">
        <w:rPr>
          <w:rFonts w:ascii="Calibri"/>
          <w:spacing w:val="-15"/>
        </w:rPr>
        <w:t xml:space="preserve"> </w:t>
      </w:r>
      <w:r w:rsidRPr="00D57CDC">
        <w:rPr>
          <w:rFonts w:ascii="Calibri"/>
        </w:rPr>
        <w:t>44.3(c).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THE START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162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starting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line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between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staff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displaying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orange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flag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shape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Race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Committee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Signal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Boat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 xml:space="preserve">on the starboard end, and the course side of the port end starting mark </w:t>
      </w:r>
      <w:r w:rsidRPr="00D57CDC">
        <w:rPr>
          <w:rFonts w:ascii="Calibri"/>
        </w:rPr>
        <w:lastRenderedPageBreak/>
        <w:t>and will be located leeward of Mark</w:t>
      </w:r>
      <w:r w:rsidRPr="00D57CDC">
        <w:rPr>
          <w:rFonts w:ascii="Calibri"/>
          <w:spacing w:val="-26"/>
        </w:rPr>
        <w:t xml:space="preserve"> </w:t>
      </w:r>
      <w:r w:rsidRPr="00D57CDC">
        <w:rPr>
          <w:rFonts w:ascii="Calibri"/>
        </w:rPr>
        <w:t>2.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1"/>
        <w:ind w:left="1260" w:right="250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Boats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whose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warning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signal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has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not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been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made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shall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avoid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starting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area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during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starting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sequence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for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other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races.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424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A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boat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starting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later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than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five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minutes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after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her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starting signal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scored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Did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Not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Start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(DNS)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without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hearing. This changes RRS A4 and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A5.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317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After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first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race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day,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is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intention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3"/>
        </w:rPr>
        <w:t xml:space="preserve"> </w:t>
      </w:r>
      <w:r w:rsidRPr="00D57CDC">
        <w:rPr>
          <w:rFonts w:ascii="Calibri"/>
        </w:rPr>
        <w:t>Race Committee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to start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subsequent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races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as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soon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as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practicable after the last boat of each class finishes the previous</w:t>
      </w:r>
      <w:r w:rsidRPr="00D57CDC">
        <w:rPr>
          <w:rFonts w:ascii="Calibri"/>
          <w:spacing w:val="-14"/>
        </w:rPr>
        <w:t xml:space="preserve"> </w:t>
      </w:r>
      <w:r w:rsidRPr="00D57CDC">
        <w:rPr>
          <w:rFonts w:ascii="Calibri"/>
        </w:rPr>
        <w:t>race.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5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INDIVIDUAL</w:t>
      </w:r>
      <w:r w:rsidRPr="00D57CDC">
        <w:rPr>
          <w:color w:val="1F487C"/>
          <w:spacing w:val="-3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RECALLS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177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The Race Committee may attempt to hail any boat recalled on the appropriate Circle VHF channel</w:t>
      </w:r>
      <w:r w:rsidRPr="00D57CDC">
        <w:rPr>
          <w:rFonts w:ascii="Calibri"/>
          <w:spacing w:val="-30"/>
        </w:rPr>
        <w:t xml:space="preserve"> </w:t>
      </w:r>
      <w:r w:rsidRPr="00D57CDC">
        <w:rPr>
          <w:rFonts w:ascii="Calibri"/>
        </w:rPr>
        <w:t>designated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in SI 23 (Courtesy Broadcasts). Failure to transmit or receive such notification and the order in which recalls</w:t>
      </w:r>
      <w:r w:rsidRPr="00D57CDC">
        <w:rPr>
          <w:rFonts w:ascii="Calibri"/>
          <w:spacing w:val="-31"/>
        </w:rPr>
        <w:t xml:space="preserve"> </w:t>
      </w:r>
      <w:r w:rsidRPr="00D57CDC">
        <w:rPr>
          <w:rFonts w:ascii="Calibri"/>
        </w:rPr>
        <w:t>are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announced will not be grounds for redress. This changes RRS</w:t>
      </w:r>
      <w:r w:rsidRPr="00D57CDC">
        <w:rPr>
          <w:rFonts w:ascii="Calibri"/>
          <w:spacing w:val="-11"/>
        </w:rPr>
        <w:t xml:space="preserve"> </w:t>
      </w:r>
      <w:r w:rsidRPr="00D57CDC">
        <w:rPr>
          <w:rFonts w:ascii="Calibri"/>
        </w:rPr>
        <w:t>62.1(a).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RETIRING FROM A</w:t>
      </w:r>
      <w:r w:rsidRPr="00D57CDC">
        <w:rPr>
          <w:color w:val="1F487C"/>
          <w:spacing w:val="-3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RACE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764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Boats retiring from a race shall inform the Race Committee as soon as possible either by hail or on</w:t>
      </w:r>
      <w:r w:rsidRPr="00D57CDC">
        <w:rPr>
          <w:rFonts w:ascii="Calibri"/>
          <w:spacing w:val="-2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appropriate VHF channel designated in SI 23 (Courtesy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Broadcasts).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CHANGE OF COURSE AFTER THE</w:t>
      </w:r>
      <w:r w:rsidRPr="00D57CDC">
        <w:rPr>
          <w:color w:val="1F487C"/>
          <w:spacing w:val="-6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START</w:t>
      </w:r>
    </w:p>
    <w:p w:rsidR="000971A9" w:rsidRPr="00D57CDC" w:rsidRDefault="00E045A7" w:rsidP="00692E54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162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To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change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next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leg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course,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1"/>
        </w:rPr>
        <w:t xml:space="preserve"> </w:t>
      </w:r>
      <w:r w:rsidRPr="00D57CDC">
        <w:rPr>
          <w:rFonts w:ascii="Calibri"/>
        </w:rPr>
        <w:t>Race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Committee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lay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new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mark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(or move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finishing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line)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remove the original mark as soon as practicable. When in a subsequent change a new mark is replaced, it will</w:t>
      </w:r>
      <w:r w:rsidRPr="00D57CDC">
        <w:rPr>
          <w:rFonts w:ascii="Calibri"/>
          <w:spacing w:val="-27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replaced by an original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mark.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CHANGE OF COURSE BETWEEN</w:t>
      </w:r>
      <w:r w:rsidRPr="00D57CDC">
        <w:rPr>
          <w:color w:val="1F487C"/>
          <w:spacing w:val="-5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STARTS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177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If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there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is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significant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wind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shift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during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series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starting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sequences,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Race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Committee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may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signal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change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course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for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class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as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follows: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postponement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may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signaled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to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allow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Race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Committee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to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reset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line.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Flag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C 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displayed. 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magnetic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bearing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new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weather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mark</w:t>
      </w:r>
      <w:r w:rsidRPr="00D57CDC">
        <w:rPr>
          <w:rFonts w:ascii="Calibri"/>
          <w:spacing w:val="1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displayed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attention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to</w:t>
      </w:r>
      <w:r w:rsidRPr="00D57CDC">
        <w:rPr>
          <w:rFonts w:ascii="Calibri"/>
          <w:spacing w:val="-5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change of course will be made by short sound signals. The new Mark 1 will be yellow, but after a second</w:t>
      </w:r>
      <w:r w:rsidRPr="00D57CDC">
        <w:rPr>
          <w:rFonts w:ascii="Calibri"/>
          <w:spacing w:val="-28"/>
        </w:rPr>
        <w:t xml:space="preserve"> </w:t>
      </w:r>
      <w:r w:rsidRPr="00D57CDC">
        <w:rPr>
          <w:rFonts w:ascii="Calibri"/>
        </w:rPr>
        <w:t>change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during the race, the changed mark will be orange. Flag C will continue to be displayed to each class for which</w:t>
      </w:r>
      <w:r w:rsidRPr="00D57CDC">
        <w:rPr>
          <w:rFonts w:ascii="Calibri"/>
          <w:spacing w:val="-21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yellow Mark 1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applies.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THE</w:t>
      </w:r>
      <w:r w:rsidRPr="00D57CDC">
        <w:rPr>
          <w:color w:val="1F487C"/>
          <w:spacing w:val="-1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FINISH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158" w:hanging="540"/>
      </w:pPr>
      <w:r w:rsidRPr="00D57CDC">
        <w:rPr>
          <w:rFonts w:ascii="Calibri" w:eastAsia="Calibri" w:hAnsi="Calibri" w:cs="Calibri"/>
        </w:rPr>
        <w:t>The finishing line will be between a staff displaying an orange flag or shape on a Race Committee boat</w:t>
      </w:r>
      <w:r w:rsidRPr="00D57CDC">
        <w:rPr>
          <w:rFonts w:ascii="Calibri" w:eastAsia="Calibri" w:hAnsi="Calibri" w:cs="Calibri"/>
          <w:spacing w:val="-27"/>
        </w:rPr>
        <w:t xml:space="preserve"> </w:t>
      </w:r>
      <w:r w:rsidRPr="00D57CDC">
        <w:rPr>
          <w:rFonts w:ascii="Calibri" w:eastAsia="Calibri" w:hAnsi="Calibri" w:cs="Calibri"/>
        </w:rPr>
        <w:t>and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the course side of the nearby finishing mark. For Courses “3” and “5”, the finishing line will be</w:t>
      </w:r>
      <w:r w:rsidRPr="00D57CDC">
        <w:rPr>
          <w:rFonts w:ascii="Calibri" w:eastAsia="Calibri" w:hAnsi="Calibri" w:cs="Calibri"/>
          <w:spacing w:val="-13"/>
        </w:rPr>
        <w:t xml:space="preserve"> </w:t>
      </w:r>
      <w:r w:rsidRPr="00D57CDC">
        <w:rPr>
          <w:rFonts w:ascii="Calibri" w:eastAsia="Calibri" w:hAnsi="Calibri" w:cs="Calibri"/>
        </w:rPr>
        <w:t>located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approximately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100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yards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to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windward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of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Mark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1.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For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Courses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“4”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and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“6”,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finishing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line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shall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be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approximately</w:t>
      </w:r>
      <w:r w:rsidR="00D57CDC">
        <w:rPr>
          <w:rFonts w:ascii="Calibri" w:eastAsia="Calibri" w:hAnsi="Calibri" w:cs="Calibri"/>
        </w:rPr>
        <w:t xml:space="preserve"> </w:t>
      </w:r>
      <w:r w:rsidRPr="00D57CDC">
        <w:t>100</w:t>
      </w:r>
      <w:r w:rsidRPr="00D57CDC">
        <w:rPr>
          <w:spacing w:val="-3"/>
        </w:rPr>
        <w:t xml:space="preserve"> </w:t>
      </w:r>
      <w:r w:rsidRPr="00D57CDC">
        <w:t>yards</w:t>
      </w:r>
      <w:r w:rsidRPr="00D57CDC">
        <w:rPr>
          <w:spacing w:val="-4"/>
        </w:rPr>
        <w:t xml:space="preserve"> </w:t>
      </w:r>
      <w:r w:rsidRPr="00D57CDC">
        <w:t>to</w:t>
      </w:r>
      <w:r w:rsidRPr="00D57CDC">
        <w:rPr>
          <w:spacing w:val="-2"/>
        </w:rPr>
        <w:t xml:space="preserve"> </w:t>
      </w:r>
      <w:r w:rsidRPr="00D57CDC">
        <w:t>leeward</w:t>
      </w:r>
      <w:r w:rsidRPr="00D57CDC">
        <w:rPr>
          <w:spacing w:val="-2"/>
        </w:rPr>
        <w:t xml:space="preserve"> </w:t>
      </w:r>
      <w:r w:rsidRPr="00D57CDC">
        <w:t>of</w:t>
      </w:r>
      <w:r w:rsidRPr="00D57CDC">
        <w:rPr>
          <w:spacing w:val="-3"/>
        </w:rPr>
        <w:t xml:space="preserve"> </w:t>
      </w:r>
      <w:r w:rsidRPr="00D57CDC">
        <w:t>Mark</w:t>
      </w:r>
      <w:r w:rsidRPr="00D57CDC">
        <w:rPr>
          <w:spacing w:val="1"/>
        </w:rPr>
        <w:t xml:space="preserve"> </w:t>
      </w:r>
      <w:r w:rsidRPr="00D57CDC">
        <w:t>2</w:t>
      </w:r>
      <w:r w:rsidRPr="00D57CDC">
        <w:rPr>
          <w:spacing w:val="-3"/>
        </w:rPr>
        <w:t xml:space="preserve"> </w:t>
      </w:r>
      <w:r w:rsidRPr="00D57CDC">
        <w:t>(or</w:t>
      </w:r>
      <w:r w:rsidRPr="00D57CDC">
        <w:rPr>
          <w:spacing w:val="-2"/>
        </w:rPr>
        <w:t xml:space="preserve"> </w:t>
      </w:r>
      <w:r w:rsidRPr="00D57CDC">
        <w:t>the</w:t>
      </w:r>
      <w:r w:rsidRPr="00D57CDC">
        <w:rPr>
          <w:spacing w:val="-3"/>
        </w:rPr>
        <w:t xml:space="preserve"> </w:t>
      </w:r>
      <w:r w:rsidRPr="00D57CDC">
        <w:t>former</w:t>
      </w:r>
      <w:r w:rsidRPr="00D57CDC">
        <w:rPr>
          <w:spacing w:val="-2"/>
        </w:rPr>
        <w:t xml:space="preserve"> </w:t>
      </w:r>
      <w:r w:rsidRPr="00D57CDC">
        <w:t>location</w:t>
      </w:r>
      <w:r w:rsidRPr="00D57CDC">
        <w:rPr>
          <w:spacing w:val="-2"/>
        </w:rPr>
        <w:t xml:space="preserve"> </w:t>
      </w:r>
      <w:r w:rsidRPr="00D57CDC">
        <w:t>of</w:t>
      </w:r>
      <w:r w:rsidRPr="00D57CDC">
        <w:rPr>
          <w:spacing w:val="-3"/>
        </w:rPr>
        <w:t xml:space="preserve"> </w:t>
      </w:r>
      <w:r w:rsidRPr="00D57CDC">
        <w:t>Mark</w:t>
      </w:r>
      <w:r w:rsidRPr="00D57CDC">
        <w:rPr>
          <w:spacing w:val="-2"/>
        </w:rPr>
        <w:t xml:space="preserve"> </w:t>
      </w:r>
      <w:r w:rsidRPr="00D57CDC">
        <w:t>2,</w:t>
      </w:r>
      <w:r w:rsidRPr="00D57CDC">
        <w:rPr>
          <w:spacing w:val="-2"/>
        </w:rPr>
        <w:t xml:space="preserve"> </w:t>
      </w:r>
      <w:r w:rsidRPr="00D57CDC">
        <w:t>if</w:t>
      </w:r>
      <w:r w:rsidRPr="00D57CDC">
        <w:rPr>
          <w:spacing w:val="-4"/>
        </w:rPr>
        <w:t xml:space="preserve"> </w:t>
      </w:r>
      <w:r w:rsidRPr="00D57CDC">
        <w:t>it</w:t>
      </w:r>
      <w:r w:rsidRPr="00D57CDC">
        <w:rPr>
          <w:spacing w:val="-2"/>
        </w:rPr>
        <w:t xml:space="preserve"> </w:t>
      </w:r>
      <w:r w:rsidRPr="00D57CDC">
        <w:t>has</w:t>
      </w:r>
      <w:r w:rsidRPr="00D57CDC">
        <w:rPr>
          <w:spacing w:val="-3"/>
        </w:rPr>
        <w:t xml:space="preserve"> </w:t>
      </w:r>
      <w:r w:rsidRPr="00D57CDC">
        <w:t>been</w:t>
      </w:r>
      <w:r w:rsidRPr="00D57CDC">
        <w:rPr>
          <w:spacing w:val="-2"/>
        </w:rPr>
        <w:t xml:space="preserve"> </w:t>
      </w:r>
      <w:r w:rsidRPr="00D57CDC">
        <w:t>removed)</w:t>
      </w:r>
      <w:r w:rsidRPr="00D57CDC">
        <w:rPr>
          <w:spacing w:val="-3"/>
        </w:rPr>
        <w:t xml:space="preserve"> </w:t>
      </w:r>
      <w:r w:rsidRPr="00D57CDC">
        <w:t>and</w:t>
      </w:r>
      <w:r w:rsidRPr="00D57CDC">
        <w:rPr>
          <w:spacing w:val="-2"/>
        </w:rPr>
        <w:t xml:space="preserve"> </w:t>
      </w:r>
      <w:r w:rsidRPr="00D57CDC">
        <w:t>the</w:t>
      </w:r>
      <w:r w:rsidRPr="00D57CDC">
        <w:rPr>
          <w:spacing w:val="-3"/>
        </w:rPr>
        <w:t xml:space="preserve"> </w:t>
      </w:r>
      <w:r w:rsidRPr="00D57CDC">
        <w:t>finishing</w:t>
      </w:r>
      <w:r w:rsidRPr="00D57CDC">
        <w:rPr>
          <w:spacing w:val="-3"/>
        </w:rPr>
        <w:t xml:space="preserve"> </w:t>
      </w:r>
      <w:r w:rsidRPr="00D57CDC">
        <w:t>mark</w:t>
      </w:r>
      <w:r w:rsidRPr="00D57CDC">
        <w:rPr>
          <w:w w:val="99"/>
        </w:rPr>
        <w:t xml:space="preserve"> </w:t>
      </w:r>
      <w:r w:rsidRPr="00D57CDC">
        <w:t>will</w:t>
      </w:r>
      <w:r w:rsidRPr="00D57CDC">
        <w:rPr>
          <w:spacing w:val="-3"/>
        </w:rPr>
        <w:t xml:space="preserve"> </w:t>
      </w:r>
      <w:r w:rsidRPr="00D57CDC">
        <w:t>be</w:t>
      </w:r>
      <w:r w:rsidRPr="00D57CDC">
        <w:rPr>
          <w:spacing w:val="-3"/>
        </w:rPr>
        <w:t xml:space="preserve"> </w:t>
      </w:r>
      <w:r w:rsidRPr="00D57CDC">
        <w:t>placed</w:t>
      </w:r>
      <w:r w:rsidRPr="00D57CDC">
        <w:rPr>
          <w:spacing w:val="-2"/>
        </w:rPr>
        <w:t xml:space="preserve"> </w:t>
      </w:r>
      <w:r w:rsidRPr="00D57CDC">
        <w:t>on</w:t>
      </w:r>
      <w:r w:rsidRPr="00D57CDC">
        <w:rPr>
          <w:spacing w:val="-2"/>
        </w:rPr>
        <w:t xml:space="preserve"> </w:t>
      </w:r>
      <w:r w:rsidRPr="00D57CDC">
        <w:t>the</w:t>
      </w:r>
      <w:r w:rsidRPr="00D57CDC">
        <w:rPr>
          <w:spacing w:val="-3"/>
        </w:rPr>
        <w:t xml:space="preserve"> </w:t>
      </w:r>
      <w:r w:rsidRPr="00D57CDC">
        <w:t>side</w:t>
      </w:r>
      <w:r w:rsidRPr="00D57CDC">
        <w:rPr>
          <w:spacing w:val="-1"/>
        </w:rPr>
        <w:t xml:space="preserve"> </w:t>
      </w:r>
      <w:r w:rsidRPr="00D57CDC">
        <w:rPr>
          <w:b/>
        </w:rPr>
        <w:t xml:space="preserve">opposite </w:t>
      </w:r>
      <w:r w:rsidRPr="00D57CDC">
        <w:t>the</w:t>
      </w:r>
      <w:r w:rsidRPr="00D57CDC">
        <w:rPr>
          <w:spacing w:val="-3"/>
        </w:rPr>
        <w:t xml:space="preserve"> </w:t>
      </w:r>
      <w:r w:rsidRPr="00D57CDC">
        <w:t>starting</w:t>
      </w:r>
      <w:r w:rsidRPr="00D57CDC">
        <w:rPr>
          <w:spacing w:val="-3"/>
        </w:rPr>
        <w:t xml:space="preserve"> </w:t>
      </w:r>
      <w:r w:rsidRPr="00D57CDC">
        <w:t>mark</w:t>
      </w:r>
      <w:r w:rsidRPr="00D57CDC">
        <w:rPr>
          <w:spacing w:val="-2"/>
        </w:rPr>
        <w:t xml:space="preserve"> </w:t>
      </w:r>
      <w:r w:rsidRPr="00D57CDC">
        <w:t>(see</w:t>
      </w:r>
      <w:r w:rsidRPr="00D57CDC">
        <w:rPr>
          <w:spacing w:val="-3"/>
        </w:rPr>
        <w:t xml:space="preserve"> </w:t>
      </w:r>
      <w:r w:rsidRPr="00D57CDC">
        <w:t>illustrations</w:t>
      </w:r>
      <w:r w:rsidRPr="00D57CDC">
        <w:rPr>
          <w:spacing w:val="-4"/>
        </w:rPr>
        <w:t xml:space="preserve"> </w:t>
      </w:r>
      <w:r w:rsidRPr="00D57CDC">
        <w:t>for</w:t>
      </w:r>
      <w:r w:rsidRPr="00D57CDC">
        <w:rPr>
          <w:spacing w:val="-2"/>
        </w:rPr>
        <w:t xml:space="preserve"> </w:t>
      </w:r>
      <w:r w:rsidRPr="00D57CDC">
        <w:t>Courses</w:t>
      </w:r>
      <w:r w:rsidRPr="00D57CDC">
        <w:rPr>
          <w:spacing w:val="-4"/>
        </w:rPr>
        <w:t xml:space="preserve"> </w:t>
      </w:r>
      <w:r w:rsidRPr="00D57CDC">
        <w:t>4</w:t>
      </w:r>
      <w:r w:rsidRPr="00D57CDC">
        <w:rPr>
          <w:spacing w:val="-2"/>
        </w:rPr>
        <w:t xml:space="preserve"> </w:t>
      </w:r>
      <w:r w:rsidRPr="00D57CDC">
        <w:t>&amp;</w:t>
      </w:r>
      <w:r w:rsidRPr="00D57CDC">
        <w:rPr>
          <w:spacing w:val="-2"/>
        </w:rPr>
        <w:t xml:space="preserve"> </w:t>
      </w:r>
      <w:r w:rsidRPr="00D57CDC">
        <w:t>6).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5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TIME</w:t>
      </w:r>
      <w:r w:rsidRPr="00D57CDC">
        <w:rPr>
          <w:color w:val="1F487C"/>
          <w:spacing w:val="-2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LIMITS</w:t>
      </w:r>
    </w:p>
    <w:p w:rsidR="000971A9" w:rsidRPr="00D57CDC" w:rsidRDefault="00900A5E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right="640" w:hanging="522"/>
        <w:rPr>
          <w:rFonts w:ascii="Calibri" w:eastAsia="Calibri" w:hAnsi="Calibri" w:cs="Calibri"/>
        </w:rPr>
      </w:pPr>
      <w:r w:rsidRPr="00D57CDC">
        <w:rPr>
          <w:rFonts w:ascii="Calibri"/>
        </w:rPr>
        <w:t xml:space="preserve">For Circles A, B, </w:t>
      </w:r>
      <w:r w:rsidR="00D57CDC" w:rsidRPr="00D57CDC">
        <w:rPr>
          <w:rFonts w:ascii="Calibri"/>
        </w:rPr>
        <w:t xml:space="preserve">C </w:t>
      </w:r>
      <w:r w:rsidRPr="00D57CDC">
        <w:rPr>
          <w:rFonts w:ascii="Calibri"/>
        </w:rPr>
        <w:t xml:space="preserve">and </w:t>
      </w:r>
      <w:r w:rsidR="00D57CDC" w:rsidRPr="00D57CDC">
        <w:rPr>
          <w:rFonts w:ascii="Calibri"/>
        </w:rPr>
        <w:t>E</w:t>
      </w:r>
      <w:r w:rsidRPr="00D57CDC">
        <w:rPr>
          <w:rFonts w:ascii="Calibri"/>
        </w:rPr>
        <w:t>, t</w:t>
      </w:r>
      <w:r w:rsidR="00E045A7" w:rsidRPr="00D57CDC">
        <w:rPr>
          <w:rFonts w:ascii="Calibri"/>
        </w:rPr>
        <w:t xml:space="preserve">he time limit for each class </w:t>
      </w:r>
      <w:r w:rsidR="00E045A7" w:rsidRPr="00D57CDC">
        <w:rPr>
          <w:rFonts w:ascii="Calibri"/>
          <w:spacing w:val="2"/>
        </w:rPr>
        <w:t xml:space="preserve">is </w:t>
      </w:r>
      <w:r w:rsidR="00E045A7" w:rsidRPr="00D57CDC">
        <w:rPr>
          <w:rFonts w:ascii="Calibri"/>
        </w:rPr>
        <w:t>90</w:t>
      </w:r>
      <w:r w:rsidR="00E045A7" w:rsidRPr="00D57CDC">
        <w:rPr>
          <w:rFonts w:ascii="Calibri"/>
          <w:spacing w:val="-6"/>
        </w:rPr>
        <w:t xml:space="preserve"> </w:t>
      </w:r>
      <w:r w:rsidR="00E045A7" w:rsidRPr="00D57CDC">
        <w:rPr>
          <w:rFonts w:ascii="Calibri"/>
        </w:rPr>
        <w:t>minutes.</w:t>
      </w:r>
    </w:p>
    <w:p w:rsidR="00900A5E" w:rsidRPr="00D57CDC" w:rsidRDefault="00900A5E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right="640" w:hanging="522"/>
        <w:rPr>
          <w:rFonts w:ascii="Calibri" w:eastAsia="Calibri" w:hAnsi="Calibri" w:cs="Calibri"/>
        </w:rPr>
      </w:pPr>
      <w:r w:rsidRPr="00D57CDC">
        <w:rPr>
          <w:rFonts w:ascii="Calibri"/>
        </w:rPr>
        <w:t>For Circle D, the time limit for each class is 40 minutes.</w:t>
      </w:r>
    </w:p>
    <w:p w:rsidR="000971A9" w:rsidRPr="00D57CDC" w:rsidRDefault="00900A5E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408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 xml:space="preserve">For Circles A, B, </w:t>
      </w:r>
      <w:r w:rsidR="00D57CDC" w:rsidRPr="00D57CDC">
        <w:rPr>
          <w:rFonts w:ascii="Calibri"/>
        </w:rPr>
        <w:t xml:space="preserve">C </w:t>
      </w:r>
      <w:r w:rsidRPr="00D57CDC">
        <w:rPr>
          <w:rFonts w:ascii="Calibri"/>
        </w:rPr>
        <w:t xml:space="preserve">and </w:t>
      </w:r>
      <w:r w:rsidR="00D57CDC" w:rsidRPr="00D57CDC">
        <w:rPr>
          <w:rFonts w:ascii="Calibri"/>
        </w:rPr>
        <w:t>E</w:t>
      </w:r>
      <w:r w:rsidRPr="00D57CDC">
        <w:rPr>
          <w:rFonts w:ascii="Calibri"/>
        </w:rPr>
        <w:t>, a</w:t>
      </w:r>
      <w:r w:rsidR="00E045A7" w:rsidRPr="00D57CDC">
        <w:rPr>
          <w:rFonts w:ascii="Calibri"/>
          <w:spacing w:val="-3"/>
        </w:rPr>
        <w:t xml:space="preserve"> </w:t>
      </w:r>
      <w:r w:rsidR="00E045A7" w:rsidRPr="00D57CDC">
        <w:rPr>
          <w:rFonts w:ascii="Calibri"/>
        </w:rPr>
        <w:t>boat</w:t>
      </w:r>
      <w:r w:rsidR="00E045A7" w:rsidRPr="00D57CDC">
        <w:rPr>
          <w:rFonts w:ascii="Calibri"/>
          <w:spacing w:val="-1"/>
        </w:rPr>
        <w:t xml:space="preserve"> </w:t>
      </w:r>
      <w:r w:rsidR="00E045A7" w:rsidRPr="00D57CDC">
        <w:rPr>
          <w:rFonts w:ascii="Calibri"/>
        </w:rPr>
        <w:t>failing</w:t>
      </w:r>
      <w:r w:rsidR="00E045A7" w:rsidRPr="00D57CDC">
        <w:rPr>
          <w:rFonts w:ascii="Calibri"/>
          <w:spacing w:val="-3"/>
        </w:rPr>
        <w:t xml:space="preserve"> </w:t>
      </w:r>
      <w:r w:rsidR="00E045A7" w:rsidRPr="00D57CDC">
        <w:rPr>
          <w:rFonts w:ascii="Calibri"/>
        </w:rPr>
        <w:t>to</w:t>
      </w:r>
      <w:r w:rsidR="00E045A7" w:rsidRPr="00D57CDC">
        <w:rPr>
          <w:rFonts w:ascii="Calibri"/>
          <w:spacing w:val="-2"/>
        </w:rPr>
        <w:t xml:space="preserve"> </w:t>
      </w:r>
      <w:r w:rsidR="00E045A7" w:rsidRPr="00D57CDC">
        <w:rPr>
          <w:rFonts w:ascii="Calibri"/>
        </w:rPr>
        <w:t>finish</w:t>
      </w:r>
      <w:r w:rsidR="00E045A7" w:rsidRPr="00D57CDC">
        <w:rPr>
          <w:rFonts w:ascii="Calibri"/>
          <w:spacing w:val="-2"/>
        </w:rPr>
        <w:t xml:space="preserve"> </w:t>
      </w:r>
      <w:r w:rsidR="00E045A7" w:rsidRPr="00D57CDC">
        <w:rPr>
          <w:rFonts w:ascii="Calibri"/>
        </w:rPr>
        <w:t>within</w:t>
      </w:r>
      <w:r w:rsidR="00E045A7" w:rsidRPr="00D57CDC">
        <w:rPr>
          <w:rFonts w:ascii="Calibri"/>
          <w:spacing w:val="3"/>
        </w:rPr>
        <w:t xml:space="preserve"> </w:t>
      </w:r>
      <w:r w:rsidR="00E045A7" w:rsidRPr="00D57CDC">
        <w:rPr>
          <w:rFonts w:ascii="Calibri"/>
        </w:rPr>
        <w:t>30</w:t>
      </w:r>
      <w:r w:rsidR="00E045A7" w:rsidRPr="00D57CDC">
        <w:rPr>
          <w:rFonts w:ascii="Calibri"/>
          <w:spacing w:val="-3"/>
        </w:rPr>
        <w:t xml:space="preserve"> </w:t>
      </w:r>
      <w:r w:rsidR="00E045A7" w:rsidRPr="00D57CDC">
        <w:rPr>
          <w:rFonts w:ascii="Calibri"/>
        </w:rPr>
        <w:t>minutes</w:t>
      </w:r>
      <w:r w:rsidR="00E045A7" w:rsidRPr="00D57CDC">
        <w:rPr>
          <w:rFonts w:ascii="Calibri"/>
          <w:spacing w:val="-2"/>
        </w:rPr>
        <w:t xml:space="preserve"> </w:t>
      </w:r>
      <w:r w:rsidR="00E045A7" w:rsidRPr="00D57CDC">
        <w:rPr>
          <w:rFonts w:ascii="Calibri"/>
        </w:rPr>
        <w:t>after</w:t>
      </w:r>
      <w:r w:rsidR="00E045A7" w:rsidRPr="00D57CDC">
        <w:rPr>
          <w:rFonts w:ascii="Calibri"/>
          <w:spacing w:val="-3"/>
        </w:rPr>
        <w:t xml:space="preserve"> </w:t>
      </w:r>
      <w:r w:rsidR="00E045A7" w:rsidRPr="00D57CDC">
        <w:rPr>
          <w:rFonts w:ascii="Calibri"/>
        </w:rPr>
        <w:t>the</w:t>
      </w:r>
      <w:r w:rsidR="00E045A7" w:rsidRPr="00D57CDC">
        <w:rPr>
          <w:rFonts w:ascii="Calibri"/>
          <w:spacing w:val="-3"/>
        </w:rPr>
        <w:t xml:space="preserve"> </w:t>
      </w:r>
      <w:r w:rsidR="00E045A7" w:rsidRPr="00D57CDC">
        <w:rPr>
          <w:rFonts w:ascii="Calibri"/>
        </w:rPr>
        <w:t>first</w:t>
      </w:r>
      <w:r w:rsidR="00E045A7" w:rsidRPr="00D57CDC">
        <w:rPr>
          <w:rFonts w:ascii="Calibri"/>
          <w:spacing w:val="-2"/>
        </w:rPr>
        <w:t xml:space="preserve"> </w:t>
      </w:r>
      <w:r w:rsidR="00E045A7" w:rsidRPr="00D57CDC">
        <w:rPr>
          <w:rFonts w:ascii="Calibri"/>
        </w:rPr>
        <w:t>boat</w:t>
      </w:r>
      <w:r w:rsidR="00E045A7" w:rsidRPr="00D57CDC">
        <w:rPr>
          <w:rFonts w:ascii="Calibri"/>
          <w:spacing w:val="1"/>
        </w:rPr>
        <w:t xml:space="preserve"> </w:t>
      </w:r>
      <w:r w:rsidR="00E045A7" w:rsidRPr="00D57CDC">
        <w:rPr>
          <w:rFonts w:ascii="Calibri"/>
        </w:rPr>
        <w:t>in</w:t>
      </w:r>
      <w:r w:rsidR="00E045A7" w:rsidRPr="00D57CDC">
        <w:rPr>
          <w:rFonts w:ascii="Calibri"/>
          <w:spacing w:val="-2"/>
        </w:rPr>
        <w:t xml:space="preserve"> </w:t>
      </w:r>
      <w:r w:rsidR="00E045A7" w:rsidRPr="00D57CDC">
        <w:rPr>
          <w:rFonts w:ascii="Calibri"/>
        </w:rPr>
        <w:t>her</w:t>
      </w:r>
      <w:r w:rsidR="00E045A7" w:rsidRPr="00D57CDC">
        <w:rPr>
          <w:rFonts w:ascii="Calibri"/>
          <w:spacing w:val="-2"/>
        </w:rPr>
        <w:t xml:space="preserve"> </w:t>
      </w:r>
      <w:r w:rsidR="00E045A7" w:rsidRPr="00D57CDC">
        <w:rPr>
          <w:rFonts w:ascii="Calibri"/>
        </w:rPr>
        <w:t>class</w:t>
      </w:r>
      <w:r w:rsidR="00E045A7" w:rsidRPr="00D57CDC">
        <w:rPr>
          <w:rFonts w:ascii="Calibri"/>
          <w:spacing w:val="-1"/>
        </w:rPr>
        <w:t xml:space="preserve"> </w:t>
      </w:r>
      <w:r w:rsidR="00E045A7" w:rsidRPr="00D57CDC">
        <w:rPr>
          <w:rFonts w:ascii="Calibri"/>
        </w:rPr>
        <w:t>sails</w:t>
      </w:r>
      <w:r w:rsidR="00E045A7" w:rsidRPr="00D57CDC">
        <w:rPr>
          <w:rFonts w:ascii="Calibri"/>
          <w:spacing w:val="-3"/>
        </w:rPr>
        <w:t xml:space="preserve"> </w:t>
      </w:r>
      <w:r w:rsidR="00E045A7" w:rsidRPr="00D57CDC">
        <w:rPr>
          <w:rFonts w:ascii="Calibri"/>
        </w:rPr>
        <w:t>the</w:t>
      </w:r>
      <w:r w:rsidR="00E045A7" w:rsidRPr="00D57CDC">
        <w:rPr>
          <w:rFonts w:ascii="Calibri"/>
          <w:spacing w:val="-1"/>
        </w:rPr>
        <w:t xml:space="preserve"> </w:t>
      </w:r>
      <w:r w:rsidR="00E045A7" w:rsidRPr="00D57CDC">
        <w:rPr>
          <w:rFonts w:ascii="Calibri"/>
        </w:rPr>
        <w:t>course</w:t>
      </w:r>
      <w:r w:rsidR="00E045A7" w:rsidRPr="00D57CDC">
        <w:rPr>
          <w:rFonts w:ascii="Calibri"/>
          <w:spacing w:val="-3"/>
        </w:rPr>
        <w:t xml:space="preserve"> </w:t>
      </w:r>
      <w:r w:rsidR="00E045A7" w:rsidRPr="00D57CDC">
        <w:rPr>
          <w:rFonts w:ascii="Calibri"/>
        </w:rPr>
        <w:t>and</w:t>
      </w:r>
      <w:r w:rsidR="00E045A7" w:rsidRPr="00D57CDC">
        <w:rPr>
          <w:rFonts w:ascii="Calibri"/>
          <w:spacing w:val="-2"/>
        </w:rPr>
        <w:t xml:space="preserve"> </w:t>
      </w:r>
      <w:r w:rsidR="00E045A7" w:rsidRPr="00D57CDC">
        <w:rPr>
          <w:rFonts w:ascii="Calibri"/>
        </w:rPr>
        <w:t>finishes</w:t>
      </w:r>
      <w:r w:rsidR="00E045A7" w:rsidRPr="00D57CDC">
        <w:rPr>
          <w:rFonts w:ascii="Calibri"/>
          <w:spacing w:val="-1"/>
        </w:rPr>
        <w:t xml:space="preserve"> </w:t>
      </w:r>
      <w:r w:rsidR="00E045A7" w:rsidRPr="00D57CDC">
        <w:rPr>
          <w:rFonts w:ascii="Calibri"/>
        </w:rPr>
        <w:t>will</w:t>
      </w:r>
      <w:r w:rsidR="00E045A7" w:rsidRPr="00D57CDC">
        <w:rPr>
          <w:rFonts w:ascii="Calibri"/>
          <w:spacing w:val="-3"/>
        </w:rPr>
        <w:t xml:space="preserve"> </w:t>
      </w:r>
      <w:r w:rsidR="00E045A7" w:rsidRPr="00D57CDC">
        <w:rPr>
          <w:rFonts w:ascii="Calibri"/>
        </w:rPr>
        <w:t>be</w:t>
      </w:r>
      <w:r w:rsidR="00E045A7" w:rsidRPr="00D57CDC">
        <w:rPr>
          <w:rFonts w:ascii="Calibri"/>
          <w:w w:val="99"/>
        </w:rPr>
        <w:t xml:space="preserve"> </w:t>
      </w:r>
      <w:r w:rsidR="00E045A7" w:rsidRPr="00D57CDC">
        <w:rPr>
          <w:rFonts w:ascii="Calibri"/>
        </w:rPr>
        <w:t>scored Time Limit Expired (TLE) without a hearing. See SI 20.4. This changes RRS 35, A4 and</w:t>
      </w:r>
      <w:r w:rsidR="00E045A7" w:rsidRPr="00D57CDC">
        <w:rPr>
          <w:rFonts w:ascii="Calibri"/>
          <w:spacing w:val="-9"/>
        </w:rPr>
        <w:t xml:space="preserve"> </w:t>
      </w:r>
      <w:r w:rsidR="00E045A7" w:rsidRPr="00D57CDC">
        <w:rPr>
          <w:rFonts w:ascii="Calibri"/>
        </w:rPr>
        <w:t>A5.</w:t>
      </w:r>
    </w:p>
    <w:p w:rsidR="00900A5E" w:rsidRPr="00D57CDC" w:rsidRDefault="00900A5E" w:rsidP="00D32FDC">
      <w:pPr>
        <w:pStyle w:val="ListParagraph"/>
        <w:numPr>
          <w:ilvl w:val="1"/>
          <w:numId w:val="8"/>
        </w:numPr>
        <w:tabs>
          <w:tab w:val="left" w:pos="1260"/>
        </w:tabs>
        <w:ind w:left="1260" w:right="408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For Circle D, a boat failing to finish within 20 minutes after the first boat in her class sails the course and finishes will be scored Time Limit Expired (TLE) without a hearing. See S.I. 20.4.  This changes RRS 35, A4 and A5.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PROTESTS AND REQUESTS FOR</w:t>
      </w:r>
      <w:r w:rsidRPr="00D57CDC">
        <w:rPr>
          <w:color w:val="1F487C"/>
          <w:spacing w:val="-8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REDRESS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347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Protest forms are available at the protest desk located in the Trophy Room at Bayview Yacht Club.</w:t>
      </w:r>
      <w:r w:rsidRPr="00D57CDC">
        <w:rPr>
          <w:rFonts w:ascii="Calibri"/>
          <w:spacing w:val="14"/>
        </w:rPr>
        <w:t xml:space="preserve"> </w:t>
      </w:r>
      <w:r w:rsidRPr="00D57CDC">
        <w:rPr>
          <w:rFonts w:ascii="Calibri"/>
        </w:rPr>
        <w:t>Protests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and requests for redress or reopening shall be delivered there within the appropriate time</w:t>
      </w:r>
      <w:r w:rsidRPr="00D57CDC">
        <w:rPr>
          <w:rFonts w:ascii="Calibri"/>
          <w:spacing w:val="-20"/>
        </w:rPr>
        <w:t xml:space="preserve"> </w:t>
      </w:r>
      <w:r w:rsidRPr="00D57CDC">
        <w:rPr>
          <w:rFonts w:ascii="Calibri"/>
        </w:rPr>
        <w:t>limit.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408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For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each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class,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protest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time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limit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is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90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minutes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after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docking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Race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Committee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Signal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Boat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for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the Circle of the protesting</w:t>
      </w:r>
      <w:r w:rsidRPr="00D57CDC">
        <w:rPr>
          <w:rFonts w:ascii="Calibri"/>
          <w:spacing w:val="-6"/>
        </w:rPr>
        <w:t xml:space="preserve"> </w:t>
      </w:r>
      <w:r w:rsidRPr="00D57CDC">
        <w:rPr>
          <w:rFonts w:ascii="Calibri"/>
        </w:rPr>
        <w:t>boat.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459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times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protest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hearings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parties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involved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posted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Official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Regatta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Notice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Board.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This posting constitutes the notice required by RRS</w:t>
      </w:r>
      <w:r w:rsidRPr="00D57CDC">
        <w:rPr>
          <w:rFonts w:ascii="Calibri"/>
          <w:spacing w:val="-8"/>
        </w:rPr>
        <w:t xml:space="preserve"> </w:t>
      </w:r>
      <w:r w:rsidRPr="00D57CDC">
        <w:rPr>
          <w:rFonts w:ascii="Calibri"/>
        </w:rPr>
        <w:t>63.2.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129" w:hanging="540"/>
        <w:rPr>
          <w:rFonts w:ascii="Calibri" w:eastAsia="Calibri" w:hAnsi="Calibri" w:cs="Calibri"/>
        </w:rPr>
      </w:pPr>
      <w:r w:rsidRPr="00D57CDC">
        <w:rPr>
          <w:rFonts w:ascii="Calibri"/>
        </w:rPr>
        <w:lastRenderedPageBreak/>
        <w:t xml:space="preserve">Breaches of SIs 10.1, 11.2, 13, 21 and 22 will not be grounds for a protest by a boat. This changes </w:t>
      </w:r>
      <w:r w:rsidRPr="00D57CDC">
        <w:rPr>
          <w:rFonts w:ascii="Calibri"/>
          <w:spacing w:val="2"/>
        </w:rPr>
        <w:t>RRS</w:t>
      </w:r>
      <w:r w:rsidRPr="00D57CDC">
        <w:rPr>
          <w:rFonts w:ascii="Calibri"/>
          <w:spacing w:val="5"/>
        </w:rPr>
        <w:t xml:space="preserve"> </w:t>
      </w:r>
      <w:r w:rsidRPr="00D57CDC">
        <w:rPr>
          <w:rFonts w:ascii="Calibri"/>
        </w:rPr>
        <w:t>60.1(a).</w:t>
      </w:r>
      <w:r w:rsidRPr="00D57CDC">
        <w:rPr>
          <w:rFonts w:ascii="Calibri"/>
          <w:spacing w:val="-1"/>
          <w:w w:val="99"/>
        </w:rPr>
        <w:t xml:space="preserve"> </w:t>
      </w:r>
      <w:r w:rsidRPr="00D57CDC">
        <w:rPr>
          <w:rFonts w:ascii="Calibri"/>
        </w:rPr>
        <w:t>Penalties for these breaches may be less than disqualification if the protest committee so</w:t>
      </w:r>
      <w:r w:rsidRPr="00D57CDC">
        <w:rPr>
          <w:rFonts w:ascii="Calibri"/>
          <w:spacing w:val="-10"/>
        </w:rPr>
        <w:t xml:space="preserve"> </w:t>
      </w:r>
      <w:r w:rsidRPr="00D57CDC">
        <w:rPr>
          <w:rFonts w:ascii="Calibri"/>
        </w:rPr>
        <w:t>decides.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52" w:right="640" w:hanging="532"/>
        <w:rPr>
          <w:rFonts w:ascii="Calibri" w:eastAsia="Calibri" w:hAnsi="Calibri" w:cs="Calibri"/>
        </w:rPr>
      </w:pPr>
      <w:r w:rsidRPr="00D57CDC">
        <w:rPr>
          <w:rFonts w:ascii="Calibri"/>
        </w:rPr>
        <w:t>On the last scheduled day of racing, a request for reopening a hearing shall be</w:t>
      </w:r>
      <w:r w:rsidRPr="00D57CDC">
        <w:rPr>
          <w:rFonts w:ascii="Calibri"/>
          <w:spacing w:val="-11"/>
        </w:rPr>
        <w:t xml:space="preserve"> </w:t>
      </w:r>
      <w:r w:rsidRPr="00D57CDC">
        <w:rPr>
          <w:rFonts w:ascii="Calibri"/>
        </w:rPr>
        <w:t>delivered</w:t>
      </w:r>
    </w:p>
    <w:p w:rsidR="000971A9" w:rsidRPr="00D57CDC" w:rsidRDefault="00E045A7" w:rsidP="004E75D8">
      <w:pPr>
        <w:pStyle w:val="ListParagraph"/>
        <w:numPr>
          <w:ilvl w:val="0"/>
          <w:numId w:val="7"/>
        </w:numPr>
        <w:tabs>
          <w:tab w:val="left" w:pos="1260"/>
        </w:tabs>
        <w:ind w:left="1260" w:right="640" w:hanging="90"/>
        <w:rPr>
          <w:rFonts w:ascii="Calibri" w:eastAsia="Calibri" w:hAnsi="Calibri" w:cs="Calibri"/>
        </w:rPr>
      </w:pPr>
      <w:r w:rsidRPr="00D57CDC">
        <w:rPr>
          <w:rFonts w:ascii="Calibri"/>
        </w:rPr>
        <w:t xml:space="preserve">within the protest time limit if the requesting party was </w:t>
      </w:r>
      <w:r w:rsidR="00692E54">
        <w:rPr>
          <w:rFonts w:ascii="Calibri"/>
        </w:rPr>
        <w:t xml:space="preserve">informed of the decision on the </w:t>
      </w:r>
      <w:r w:rsidRPr="00D57CDC">
        <w:rPr>
          <w:rFonts w:ascii="Calibri"/>
        </w:rPr>
        <w:t>previous</w:t>
      </w:r>
      <w:r w:rsidRPr="00D57CDC">
        <w:rPr>
          <w:rFonts w:ascii="Calibri"/>
          <w:spacing w:val="-22"/>
        </w:rPr>
        <w:t xml:space="preserve"> </w:t>
      </w:r>
      <w:r w:rsidRPr="00D57CDC">
        <w:rPr>
          <w:rFonts w:ascii="Calibri"/>
        </w:rPr>
        <w:t>day;</w:t>
      </w:r>
    </w:p>
    <w:p w:rsidR="000971A9" w:rsidRPr="00D57CDC" w:rsidRDefault="00E045A7" w:rsidP="004E75D8">
      <w:pPr>
        <w:pStyle w:val="ListParagraph"/>
        <w:numPr>
          <w:ilvl w:val="0"/>
          <w:numId w:val="7"/>
        </w:numPr>
        <w:tabs>
          <w:tab w:val="left" w:pos="1260"/>
        </w:tabs>
        <w:ind w:left="1260" w:right="1588" w:hanging="90"/>
        <w:rPr>
          <w:rFonts w:ascii="Calibri" w:eastAsia="Calibri" w:hAnsi="Calibri" w:cs="Calibri"/>
        </w:rPr>
      </w:pPr>
      <w:r w:rsidRPr="00D57CDC">
        <w:rPr>
          <w:rFonts w:ascii="Calibri"/>
        </w:rPr>
        <w:t>no later than 30 minutes after the requesting party was informed of the decision on that</w:t>
      </w:r>
      <w:r w:rsidRPr="00D57CDC">
        <w:rPr>
          <w:rFonts w:ascii="Calibri"/>
          <w:spacing w:val="-25"/>
        </w:rPr>
        <w:t xml:space="preserve"> </w:t>
      </w:r>
      <w:r w:rsidRPr="00D57CDC">
        <w:rPr>
          <w:rFonts w:ascii="Calibri"/>
        </w:rPr>
        <w:t>day.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This changes RRS</w:t>
      </w:r>
      <w:r w:rsidRPr="00D57CDC">
        <w:rPr>
          <w:rFonts w:ascii="Calibri"/>
          <w:spacing w:val="-6"/>
        </w:rPr>
        <w:t xml:space="preserve"> </w:t>
      </w:r>
      <w:r w:rsidRPr="00D57CDC">
        <w:rPr>
          <w:rFonts w:ascii="Calibri"/>
        </w:rPr>
        <w:t>66.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538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last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scheduled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day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racing,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request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for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redress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based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protest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committee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decision shall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delivered no later than 30 minutes after the decision was posted. This changes RRS</w:t>
      </w:r>
      <w:r w:rsidRPr="00D57CDC">
        <w:rPr>
          <w:rFonts w:ascii="Calibri"/>
          <w:spacing w:val="-5"/>
        </w:rPr>
        <w:t xml:space="preserve"> </w:t>
      </w:r>
      <w:r w:rsidRPr="00D57CDC">
        <w:rPr>
          <w:rFonts w:ascii="Calibri"/>
        </w:rPr>
        <w:t>62.2.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317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There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international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jury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constituted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compliance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with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RRS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Appendix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N,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there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may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one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or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more other protest committees not so constituted. As provided in RRS 70.5, there will be no appeal from</w:t>
      </w:r>
      <w:r w:rsidRPr="00D57CDC">
        <w:rPr>
          <w:rFonts w:ascii="Calibri"/>
          <w:spacing w:val="-20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decisions of the international jury. The Chairman of the international jury in his discretion may assign</w:t>
      </w:r>
      <w:r w:rsidRPr="00D57CDC">
        <w:rPr>
          <w:rFonts w:ascii="Calibri"/>
          <w:spacing w:val="-28"/>
        </w:rPr>
        <w:t xml:space="preserve"> </w:t>
      </w:r>
      <w:r w:rsidRPr="00D57CDC">
        <w:rPr>
          <w:rFonts w:ascii="Calibri"/>
        </w:rPr>
        <w:t>protests,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requests for redress and reports received under RRS 69.2(a) to either the international jury or one of the</w:t>
      </w:r>
      <w:r w:rsidRPr="00D57CDC">
        <w:rPr>
          <w:rFonts w:ascii="Calibri"/>
          <w:spacing w:val="-27"/>
        </w:rPr>
        <w:t xml:space="preserve"> </w:t>
      </w:r>
      <w:r w:rsidRPr="00D57CDC">
        <w:rPr>
          <w:rFonts w:ascii="Calibri"/>
        </w:rPr>
        <w:t>other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protest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committees.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PROTEST ARBITRATION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right="640" w:hanging="522"/>
        <w:rPr>
          <w:rFonts w:ascii="Calibri" w:eastAsia="Calibri" w:hAnsi="Calibri" w:cs="Calibri"/>
        </w:rPr>
      </w:pPr>
      <w:r w:rsidRPr="00D57CDC">
        <w:rPr>
          <w:rFonts w:ascii="Calibri"/>
        </w:rPr>
        <w:t>RRS Appendix T, Section D (RRS T5.1-5.4)</w:t>
      </w:r>
      <w:r w:rsidRPr="00D57CDC">
        <w:rPr>
          <w:rFonts w:ascii="Calibri"/>
          <w:spacing w:val="-5"/>
        </w:rPr>
        <w:t xml:space="preserve"> </w:t>
      </w:r>
      <w:r w:rsidRPr="00D57CDC">
        <w:rPr>
          <w:rFonts w:ascii="Calibri"/>
        </w:rPr>
        <w:t>applies.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424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As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provided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RRS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Appendix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Section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D,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boat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may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take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applicable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Post-Race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Penalty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in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Section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Appendix T without participating in an arbitration</w:t>
      </w:r>
      <w:r w:rsidRPr="00D57CDC">
        <w:rPr>
          <w:rFonts w:ascii="Calibri"/>
          <w:spacing w:val="-7"/>
        </w:rPr>
        <w:t xml:space="preserve"> </w:t>
      </w:r>
      <w:r w:rsidRPr="00D57CDC">
        <w:rPr>
          <w:rFonts w:ascii="Calibri"/>
        </w:rPr>
        <w:t>hearing.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5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SCORING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right="640" w:hanging="522"/>
        <w:rPr>
          <w:rFonts w:ascii="Calibri" w:eastAsia="Calibri" w:hAnsi="Calibri" w:cs="Calibri"/>
        </w:rPr>
      </w:pPr>
      <w:r w:rsidRPr="00D57CDC">
        <w:rPr>
          <w:rFonts w:ascii="Calibri"/>
        </w:rPr>
        <w:t>PHRF and Warhorse classes will be scored</w:t>
      </w:r>
      <w:r w:rsidRPr="00D57CDC">
        <w:rPr>
          <w:rFonts w:ascii="Calibri"/>
          <w:spacing w:val="-7"/>
        </w:rPr>
        <w:t xml:space="preserve"> </w:t>
      </w:r>
      <w:r w:rsidRPr="00D57CDC">
        <w:rPr>
          <w:rFonts w:ascii="Calibri"/>
        </w:rPr>
        <w:t>Time-on-</w:t>
      </w:r>
      <w:r w:rsidR="00900A5E" w:rsidRPr="00D57CDC">
        <w:rPr>
          <w:rFonts w:ascii="Calibri"/>
        </w:rPr>
        <w:t>Time</w:t>
      </w:r>
      <w:r w:rsidRPr="00D57CDC">
        <w:rPr>
          <w:rFonts w:ascii="Calibri"/>
        </w:rPr>
        <w:t>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52" w:right="640" w:hanging="532"/>
        <w:rPr>
          <w:rFonts w:ascii="Calibri" w:eastAsia="Calibri" w:hAnsi="Calibri" w:cs="Calibri"/>
        </w:rPr>
      </w:pPr>
      <w:r w:rsidRPr="00D57CDC">
        <w:rPr>
          <w:rFonts w:ascii="Calibri"/>
        </w:rPr>
        <w:t>One race will constitute a</w:t>
      </w:r>
      <w:r w:rsidRPr="00D57CDC">
        <w:rPr>
          <w:rFonts w:ascii="Calibri"/>
          <w:spacing w:val="-5"/>
        </w:rPr>
        <w:t xml:space="preserve"> </w:t>
      </w:r>
      <w:r w:rsidRPr="00D57CDC">
        <w:rPr>
          <w:rFonts w:ascii="Calibri"/>
        </w:rPr>
        <w:t>series.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line="243" w:lineRule="exact"/>
        <w:ind w:left="1252" w:right="640" w:hanging="532"/>
        <w:rPr>
          <w:rFonts w:ascii="Calibri" w:eastAsia="Calibri" w:hAnsi="Calibri" w:cs="Calibri"/>
        </w:rPr>
      </w:pPr>
      <w:r w:rsidRPr="00D57CDC">
        <w:rPr>
          <w:rFonts w:ascii="Calibri" w:eastAsia="Calibri" w:hAnsi="Calibri" w:cs="Calibri"/>
        </w:rPr>
        <w:t>Each boat’s total score shall be the sum of her scores for all races. This changes RRS</w:t>
      </w:r>
      <w:r w:rsidRPr="00D57CDC">
        <w:rPr>
          <w:rFonts w:ascii="Calibri" w:eastAsia="Calibri" w:hAnsi="Calibri" w:cs="Calibri"/>
          <w:spacing w:val="-13"/>
        </w:rPr>
        <w:t xml:space="preserve"> </w:t>
      </w:r>
      <w:r w:rsidRPr="00D57CDC">
        <w:rPr>
          <w:rFonts w:ascii="Calibri" w:eastAsia="Calibri" w:hAnsi="Calibri" w:cs="Calibri"/>
        </w:rPr>
        <w:t>A2.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375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Boats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scored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TLE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will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receive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points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equal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to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number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boats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finishing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within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1"/>
        </w:rPr>
        <w:t xml:space="preserve"> </w:t>
      </w:r>
      <w:r w:rsidRPr="00D57CDC">
        <w:rPr>
          <w:rFonts w:ascii="Calibri"/>
        </w:rPr>
        <w:t>time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limit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(see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SI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17),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plus 2 points. This changes RRS 35 and A4.1 and</w:t>
      </w:r>
      <w:r w:rsidRPr="00D57CDC">
        <w:rPr>
          <w:rFonts w:ascii="Calibri"/>
          <w:spacing w:val="-9"/>
        </w:rPr>
        <w:t xml:space="preserve"> </w:t>
      </w:r>
      <w:r w:rsidRPr="00D57CDC">
        <w:rPr>
          <w:rFonts w:ascii="Calibri"/>
        </w:rPr>
        <w:t>A5.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1"/>
        <w:ind w:left="1260" w:right="129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Questions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regarding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scoring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may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resolved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filing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Scoring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Inquiry</w:t>
      </w:r>
      <w:r w:rsidRPr="00D57CDC">
        <w:rPr>
          <w:rFonts w:ascii="Calibri"/>
          <w:spacing w:val="4"/>
        </w:rPr>
        <w:t xml:space="preserve"> </w:t>
      </w:r>
      <w:r w:rsidRPr="00D57CDC">
        <w:rPr>
          <w:rFonts w:ascii="Calibri"/>
        </w:rPr>
        <w:t>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form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available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at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protest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desk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in the Trophy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Room.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5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HAUL OUT</w:t>
      </w:r>
      <w:r w:rsidRPr="00D57CDC">
        <w:rPr>
          <w:color w:val="1F487C"/>
          <w:spacing w:val="-1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RESTRICTIONS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247" w:hanging="540"/>
        <w:jc w:val="both"/>
        <w:rPr>
          <w:rFonts w:ascii="Calibri" w:eastAsia="Calibri" w:hAnsi="Calibri" w:cs="Calibri"/>
        </w:rPr>
      </w:pPr>
      <w:r w:rsidRPr="00D57CDC">
        <w:rPr>
          <w:rFonts w:ascii="Calibri"/>
        </w:rPr>
        <w:t>For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One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Design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PHRF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classes: All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boats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shall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afloat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prior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to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0900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hours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EDT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day</w:t>
      </w:r>
      <w:r w:rsidRPr="00D57CDC">
        <w:rPr>
          <w:rFonts w:ascii="Calibri"/>
          <w:spacing w:val="-1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first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scheduled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race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and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shall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not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be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hauled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during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regatta,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except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with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written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permission</w:t>
      </w:r>
      <w:r w:rsidRPr="00D57CDC">
        <w:rPr>
          <w:rFonts w:ascii="Calibri"/>
          <w:spacing w:val="-2"/>
        </w:rPr>
        <w:t xml:space="preserve"> </w:t>
      </w:r>
      <w:r w:rsidRPr="00D57CDC">
        <w:rPr>
          <w:rFonts w:ascii="Calibri"/>
        </w:rPr>
        <w:t>of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the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Race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Committee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Chairman. Dinghy classes will be allowed to haul out each day after</w:t>
      </w:r>
      <w:r w:rsidRPr="00D57CDC">
        <w:rPr>
          <w:rFonts w:ascii="Calibri"/>
          <w:spacing w:val="-6"/>
        </w:rPr>
        <w:t xml:space="preserve"> </w:t>
      </w:r>
      <w:r w:rsidRPr="00D57CDC">
        <w:rPr>
          <w:rFonts w:ascii="Calibri"/>
        </w:rPr>
        <w:t>racing.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5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RADIO</w:t>
      </w:r>
      <w:r w:rsidRPr="00D57CDC">
        <w:rPr>
          <w:color w:val="1F487C"/>
          <w:spacing w:val="-1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COMMUNICATION</w:t>
      </w:r>
    </w:p>
    <w:p w:rsidR="000971A9" w:rsidRPr="00D57CDC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841" w:hanging="540"/>
        <w:rPr>
          <w:rFonts w:ascii="Calibri" w:eastAsia="Calibri" w:hAnsi="Calibri" w:cs="Calibri"/>
        </w:rPr>
      </w:pPr>
      <w:r w:rsidRPr="00D57CDC">
        <w:rPr>
          <w:rFonts w:ascii="Calibri"/>
        </w:rPr>
        <w:t>Except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in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an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emergency,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a</w:t>
      </w:r>
      <w:r w:rsidRPr="00D57CDC">
        <w:rPr>
          <w:rFonts w:ascii="Calibri"/>
          <w:spacing w:val="1"/>
        </w:rPr>
        <w:t xml:space="preserve"> </w:t>
      </w:r>
      <w:r w:rsidRPr="00D57CDC">
        <w:rPr>
          <w:rFonts w:ascii="Calibri"/>
        </w:rPr>
        <w:t>boat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shall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neither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make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radio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transmissions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while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racing,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nor</w:t>
      </w:r>
      <w:r w:rsidRPr="00D57CDC">
        <w:rPr>
          <w:rFonts w:ascii="Calibri"/>
          <w:spacing w:val="-3"/>
        </w:rPr>
        <w:t xml:space="preserve"> </w:t>
      </w:r>
      <w:r w:rsidRPr="00D57CDC">
        <w:rPr>
          <w:rFonts w:ascii="Calibri"/>
        </w:rPr>
        <w:t>receive</w:t>
      </w:r>
      <w:r w:rsidRPr="00D57CDC">
        <w:rPr>
          <w:rFonts w:ascii="Calibri"/>
          <w:spacing w:val="-4"/>
        </w:rPr>
        <w:t xml:space="preserve"> </w:t>
      </w:r>
      <w:r w:rsidRPr="00D57CDC">
        <w:rPr>
          <w:rFonts w:ascii="Calibri"/>
        </w:rPr>
        <w:t>radio</w:t>
      </w:r>
      <w:r w:rsidRPr="00D57CDC">
        <w:rPr>
          <w:rFonts w:ascii="Calibri"/>
          <w:w w:val="99"/>
        </w:rPr>
        <w:t xml:space="preserve"> </w:t>
      </w:r>
      <w:r w:rsidRPr="00D57CDC">
        <w:rPr>
          <w:rFonts w:ascii="Calibri"/>
        </w:rPr>
        <w:t>communications not available to all boats. This restriction also applies to mobile</w:t>
      </w:r>
      <w:r w:rsidRPr="00D57CDC">
        <w:rPr>
          <w:rFonts w:ascii="Calibri"/>
          <w:spacing w:val="-11"/>
        </w:rPr>
        <w:t xml:space="preserve"> </w:t>
      </w:r>
      <w:r w:rsidRPr="00D57CDC">
        <w:rPr>
          <w:rFonts w:ascii="Calibri"/>
        </w:rPr>
        <w:t>telephones.</w:t>
      </w:r>
    </w:p>
    <w:p w:rsidR="000971A9" w:rsidRPr="00D57CDC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b w:val="0"/>
          <w:bCs w:val="0"/>
          <w:sz w:val="24"/>
          <w:szCs w:val="24"/>
        </w:rPr>
      </w:pPr>
      <w:r w:rsidRPr="00D57CDC">
        <w:rPr>
          <w:color w:val="1F487C"/>
          <w:sz w:val="24"/>
          <w:szCs w:val="24"/>
        </w:rPr>
        <w:t>COURTESY</w:t>
      </w:r>
      <w:r w:rsidRPr="00D57CDC">
        <w:rPr>
          <w:color w:val="1F487C"/>
          <w:spacing w:val="-2"/>
          <w:sz w:val="24"/>
          <w:szCs w:val="24"/>
        </w:rPr>
        <w:t xml:space="preserve"> </w:t>
      </w:r>
      <w:r w:rsidRPr="00D57CDC">
        <w:rPr>
          <w:color w:val="1F487C"/>
          <w:sz w:val="24"/>
          <w:szCs w:val="24"/>
        </w:rPr>
        <w:t>BROADCASTS</w:t>
      </w:r>
    </w:p>
    <w:p w:rsidR="000971A9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177" w:hanging="540"/>
        <w:rPr>
          <w:rFonts w:ascii="Calibri" w:eastAsia="Calibri" w:hAnsi="Calibri" w:cs="Calibri"/>
        </w:rPr>
      </w:pPr>
      <w:r w:rsidRPr="00D57CDC">
        <w:rPr>
          <w:rFonts w:ascii="Calibri" w:eastAsia="Calibri" w:hAnsi="Calibri" w:cs="Calibri"/>
        </w:rPr>
        <w:t>An unofficial designated observer may report all visual signals displayed by the Race Committee over</w:t>
      </w:r>
      <w:r w:rsidR="00A84CE1">
        <w:rPr>
          <w:rFonts w:ascii="Calibri" w:eastAsia="Calibri" w:hAnsi="Calibri" w:cs="Calibri"/>
        </w:rPr>
        <w:t xml:space="preserve"> </w:t>
      </w:r>
      <w:r w:rsidRPr="00D57CDC">
        <w:rPr>
          <w:rFonts w:ascii="Calibri" w:eastAsia="Calibri" w:hAnsi="Calibri" w:cs="Calibri"/>
        </w:rPr>
        <w:t>VHF</w:t>
      </w:r>
      <w:r w:rsidRPr="00D57CDC">
        <w:rPr>
          <w:rFonts w:ascii="Calibri" w:eastAsia="Calibri" w:hAnsi="Calibri" w:cs="Calibri"/>
          <w:spacing w:val="-1"/>
          <w:w w:val="99"/>
        </w:rPr>
        <w:t xml:space="preserve"> </w:t>
      </w:r>
      <w:r w:rsidRPr="00D57CDC">
        <w:rPr>
          <w:rFonts w:ascii="Calibri" w:eastAsia="Calibri" w:hAnsi="Calibri" w:cs="Calibri"/>
        </w:rPr>
        <w:t>Channel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72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for</w:t>
      </w:r>
      <w:r w:rsidRPr="00D57CDC">
        <w:rPr>
          <w:rFonts w:ascii="Calibri" w:eastAsia="Calibri" w:hAnsi="Calibri" w:cs="Calibri"/>
          <w:spacing w:val="-1"/>
        </w:rPr>
        <w:t xml:space="preserve"> </w:t>
      </w:r>
      <w:r w:rsidRPr="00D57CDC">
        <w:rPr>
          <w:rFonts w:ascii="Calibri" w:eastAsia="Calibri" w:hAnsi="Calibri" w:cs="Calibri"/>
        </w:rPr>
        <w:t>Circle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A,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VHF</w:t>
      </w:r>
      <w:r w:rsidRPr="00D57CDC">
        <w:rPr>
          <w:rFonts w:ascii="Calibri" w:eastAsia="Calibri" w:hAnsi="Calibri" w:cs="Calibri"/>
          <w:spacing w:val="1"/>
        </w:rPr>
        <w:t xml:space="preserve"> </w:t>
      </w:r>
      <w:r w:rsidRPr="00D57CDC">
        <w:rPr>
          <w:rFonts w:ascii="Calibri" w:eastAsia="Calibri" w:hAnsi="Calibri" w:cs="Calibri"/>
        </w:rPr>
        <w:t>Channel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68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for Circle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B,</w:t>
      </w:r>
      <w:r w:rsidRPr="00D57CDC">
        <w:rPr>
          <w:rFonts w:ascii="Calibri" w:eastAsia="Calibri" w:hAnsi="Calibri" w:cs="Calibri"/>
          <w:spacing w:val="-1"/>
        </w:rPr>
        <w:t xml:space="preserve"> </w:t>
      </w:r>
      <w:r w:rsidRPr="00D57CDC">
        <w:rPr>
          <w:rFonts w:ascii="Calibri" w:eastAsia="Calibri" w:hAnsi="Calibri" w:cs="Calibri"/>
        </w:rPr>
        <w:t>VHF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Channel</w:t>
      </w:r>
      <w:r w:rsidR="00A84CE1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71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for Circle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C,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="00A84CE1">
        <w:rPr>
          <w:rFonts w:ascii="Calibri" w:eastAsia="Calibri" w:hAnsi="Calibri" w:cs="Calibri"/>
          <w:spacing w:val="-2"/>
        </w:rPr>
        <w:t xml:space="preserve">VHF Channel 78a for Circle E </w:t>
      </w:r>
      <w:r w:rsidRPr="00D57CDC">
        <w:rPr>
          <w:rFonts w:ascii="Calibri" w:eastAsia="Calibri" w:hAnsi="Calibri" w:cs="Calibri"/>
        </w:rPr>
        <w:t>and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VHF Channel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69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for</w:t>
      </w:r>
      <w:r w:rsidRPr="00D57CDC">
        <w:rPr>
          <w:rFonts w:ascii="Calibri" w:eastAsia="Calibri" w:hAnsi="Calibri" w:cs="Calibri"/>
          <w:spacing w:val="1"/>
        </w:rPr>
        <w:t xml:space="preserve"> </w:t>
      </w:r>
      <w:r w:rsidRPr="00D57CDC">
        <w:rPr>
          <w:rFonts w:ascii="Calibri" w:eastAsia="Calibri" w:hAnsi="Calibri" w:cs="Calibri"/>
        </w:rPr>
        <w:t>Circle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D.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Information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reported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by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designated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observer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is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provided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as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a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courtesy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to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competitors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and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does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not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in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any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way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alter the competitor’s responsibility to observe the Race Committee’s visual signals, which govern the conduct</w:t>
      </w:r>
      <w:r w:rsidRPr="00D57CDC">
        <w:rPr>
          <w:rFonts w:ascii="Calibri" w:eastAsia="Calibri" w:hAnsi="Calibri" w:cs="Calibri"/>
          <w:spacing w:val="-24"/>
        </w:rPr>
        <w:t xml:space="preserve"> </w:t>
      </w:r>
      <w:r w:rsidRPr="00D57CDC">
        <w:rPr>
          <w:rFonts w:ascii="Calibri" w:eastAsia="Calibri" w:hAnsi="Calibri" w:cs="Calibri"/>
        </w:rPr>
        <w:t>of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racing.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Errors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or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omissions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on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part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of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the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designated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observer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will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not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be</w:t>
      </w:r>
      <w:r w:rsidRPr="00D57CDC">
        <w:rPr>
          <w:rFonts w:ascii="Calibri" w:eastAsia="Calibri" w:hAnsi="Calibri" w:cs="Calibri"/>
          <w:spacing w:val="-3"/>
        </w:rPr>
        <w:t xml:space="preserve"> </w:t>
      </w:r>
      <w:r w:rsidRPr="00D57CDC">
        <w:rPr>
          <w:rFonts w:ascii="Calibri" w:eastAsia="Calibri" w:hAnsi="Calibri" w:cs="Calibri"/>
        </w:rPr>
        <w:t>grounds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for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redress.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This</w:t>
      </w:r>
      <w:r w:rsidRPr="00D57CDC">
        <w:rPr>
          <w:rFonts w:ascii="Calibri" w:eastAsia="Calibri" w:hAnsi="Calibri" w:cs="Calibri"/>
          <w:spacing w:val="-4"/>
        </w:rPr>
        <w:t xml:space="preserve"> </w:t>
      </w:r>
      <w:r w:rsidRPr="00D57CDC">
        <w:rPr>
          <w:rFonts w:ascii="Calibri" w:eastAsia="Calibri" w:hAnsi="Calibri" w:cs="Calibri"/>
        </w:rPr>
        <w:t>changes</w:t>
      </w:r>
      <w:r w:rsidRPr="00D57CDC">
        <w:rPr>
          <w:rFonts w:ascii="Calibri" w:eastAsia="Calibri" w:hAnsi="Calibri" w:cs="Calibri"/>
          <w:w w:val="99"/>
        </w:rPr>
        <w:t xml:space="preserve"> </w:t>
      </w:r>
      <w:r w:rsidRPr="00D57CDC">
        <w:rPr>
          <w:rFonts w:ascii="Calibri" w:eastAsia="Calibri" w:hAnsi="Calibri" w:cs="Calibri"/>
        </w:rPr>
        <w:t>RRS</w:t>
      </w:r>
      <w:r w:rsidRPr="00D57CDC">
        <w:rPr>
          <w:rFonts w:ascii="Calibri" w:eastAsia="Calibri" w:hAnsi="Calibri" w:cs="Calibri"/>
          <w:spacing w:val="-2"/>
        </w:rPr>
        <w:t xml:space="preserve"> </w:t>
      </w:r>
      <w:r w:rsidRPr="00D57CDC">
        <w:rPr>
          <w:rFonts w:ascii="Calibri" w:eastAsia="Calibri" w:hAnsi="Calibri" w:cs="Calibri"/>
        </w:rPr>
        <w:t>62.1(a).</w:t>
      </w:r>
    </w:p>
    <w:p w:rsidR="000971A9" w:rsidRPr="00A84CE1" w:rsidRDefault="00E045A7">
      <w:pPr>
        <w:pStyle w:val="Heading3"/>
        <w:numPr>
          <w:ilvl w:val="0"/>
          <w:numId w:val="8"/>
        </w:numPr>
        <w:tabs>
          <w:tab w:val="left" w:pos="821"/>
        </w:tabs>
        <w:spacing w:before="37"/>
        <w:ind w:right="640" w:hanging="720"/>
        <w:rPr>
          <w:b w:val="0"/>
          <w:bCs w:val="0"/>
          <w:sz w:val="24"/>
          <w:szCs w:val="24"/>
        </w:rPr>
      </w:pPr>
      <w:r w:rsidRPr="00A84CE1">
        <w:rPr>
          <w:color w:val="1F487C"/>
          <w:sz w:val="24"/>
          <w:szCs w:val="24"/>
        </w:rPr>
        <w:t>PRIZES</w:t>
      </w:r>
    </w:p>
    <w:p w:rsidR="000971A9" w:rsidRPr="00A84CE1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/>
        <w:ind w:left="1260" w:right="162" w:hanging="540"/>
        <w:rPr>
          <w:rFonts w:ascii="Calibri" w:eastAsia="Calibri" w:hAnsi="Calibri" w:cs="Calibri"/>
        </w:rPr>
      </w:pPr>
      <w:r w:rsidRPr="00A84CE1">
        <w:rPr>
          <w:rFonts w:ascii="Calibri"/>
        </w:rPr>
        <w:t>Daily awards will be presented to the top three boats in each class. If there are more than 15 boats in a</w:t>
      </w:r>
      <w:r w:rsidRPr="00A84CE1">
        <w:rPr>
          <w:rFonts w:ascii="Calibri"/>
          <w:spacing w:val="-30"/>
        </w:rPr>
        <w:t xml:space="preserve"> </w:t>
      </w:r>
      <w:r w:rsidRPr="00A84CE1">
        <w:rPr>
          <w:rFonts w:ascii="Calibri"/>
        </w:rPr>
        <w:t>class,</w:t>
      </w:r>
      <w:r w:rsidRPr="00A84CE1">
        <w:rPr>
          <w:rFonts w:ascii="Calibri"/>
          <w:w w:val="99"/>
        </w:rPr>
        <w:t xml:space="preserve"> </w:t>
      </w:r>
      <w:r w:rsidRPr="00A84CE1">
        <w:rPr>
          <w:rFonts w:ascii="Calibri"/>
        </w:rPr>
        <w:t>daily prizes also will be awarded for fourth and fifth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places.</w:t>
      </w:r>
    </w:p>
    <w:p w:rsidR="000971A9" w:rsidRPr="00A84CE1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60" w:right="347" w:hanging="540"/>
        <w:rPr>
          <w:rFonts w:ascii="Calibri" w:eastAsia="Calibri" w:hAnsi="Calibri" w:cs="Calibri"/>
        </w:rPr>
      </w:pPr>
      <w:r w:rsidRPr="00A84CE1">
        <w:rPr>
          <w:rFonts w:ascii="Calibri"/>
        </w:rPr>
        <w:t>Series prizes will be awarded to the top three boats in each class. If there are more than 15 boats in a</w:t>
      </w:r>
      <w:r w:rsidRPr="00A84CE1">
        <w:rPr>
          <w:rFonts w:ascii="Calibri"/>
          <w:spacing w:val="-27"/>
        </w:rPr>
        <w:t xml:space="preserve"> </w:t>
      </w:r>
      <w:r w:rsidRPr="00A84CE1">
        <w:rPr>
          <w:rFonts w:ascii="Calibri"/>
        </w:rPr>
        <w:t>class,</w:t>
      </w:r>
      <w:r w:rsidRPr="00A84CE1">
        <w:rPr>
          <w:rFonts w:ascii="Calibri"/>
          <w:w w:val="99"/>
        </w:rPr>
        <w:t xml:space="preserve"> </w:t>
      </w:r>
      <w:r w:rsidRPr="00A84CE1">
        <w:rPr>
          <w:rFonts w:ascii="Calibri"/>
        </w:rPr>
        <w:t>series prizes also will be awarded for fourth and fifth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places.</w:t>
      </w:r>
    </w:p>
    <w:p w:rsidR="000971A9" w:rsidRPr="00A84CE1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left="1252" w:right="640" w:hanging="532"/>
        <w:rPr>
          <w:rFonts w:ascii="Calibri" w:eastAsia="Calibri" w:hAnsi="Calibri" w:cs="Calibri"/>
        </w:rPr>
      </w:pPr>
      <w:r w:rsidRPr="00A84CE1">
        <w:rPr>
          <w:rFonts w:ascii="Calibri"/>
        </w:rPr>
        <w:lastRenderedPageBreak/>
        <w:t>There will be one overall award for one boat on each Circle.</w:t>
      </w:r>
    </w:p>
    <w:p w:rsidR="000971A9" w:rsidRPr="00A84CE1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right="499" w:hanging="522"/>
        <w:rPr>
          <w:rFonts w:ascii="Calibri" w:eastAsia="Calibri" w:hAnsi="Calibri" w:cs="Calibri"/>
        </w:rPr>
      </w:pPr>
      <w:r w:rsidRPr="00A84CE1">
        <w:rPr>
          <w:rFonts w:ascii="Calibri"/>
        </w:rPr>
        <w:t>The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Bayview</w:t>
      </w:r>
      <w:r w:rsidRPr="00A84CE1">
        <w:rPr>
          <w:rFonts w:ascii="Calibri"/>
          <w:spacing w:val="-1"/>
        </w:rPr>
        <w:t xml:space="preserve"> </w:t>
      </w:r>
      <w:r w:rsidRPr="00A84CE1">
        <w:rPr>
          <w:rFonts w:ascii="Calibri"/>
        </w:rPr>
        <w:t>One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Design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Regatta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Perpetual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Trophy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will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be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awarded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to</w:t>
      </w:r>
      <w:r w:rsidRPr="00A84CE1">
        <w:rPr>
          <w:rFonts w:ascii="Calibri"/>
          <w:spacing w:val="4"/>
        </w:rPr>
        <w:t xml:space="preserve"> </w:t>
      </w:r>
      <w:r w:rsidRPr="00A84CE1">
        <w:rPr>
          <w:rFonts w:ascii="Calibri"/>
        </w:rPr>
        <w:t>the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boat</w:t>
      </w:r>
      <w:r w:rsidRPr="00A84CE1">
        <w:rPr>
          <w:rFonts w:ascii="Calibri"/>
          <w:spacing w:val="-1"/>
        </w:rPr>
        <w:t xml:space="preserve"> </w:t>
      </w:r>
      <w:r w:rsidRPr="00A84CE1">
        <w:rPr>
          <w:rFonts w:ascii="Calibri"/>
        </w:rPr>
        <w:t>that,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in</w:t>
      </w:r>
      <w:r w:rsidRPr="00A84CE1">
        <w:rPr>
          <w:rFonts w:ascii="Calibri"/>
          <w:spacing w:val="-4"/>
        </w:rPr>
        <w:t xml:space="preserve"> </w:t>
      </w:r>
      <w:r w:rsidRPr="00A84CE1">
        <w:rPr>
          <w:rFonts w:ascii="Calibri"/>
        </w:rPr>
        <w:t>the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opinion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of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the</w:t>
      </w:r>
      <w:r w:rsidRPr="00A84CE1">
        <w:rPr>
          <w:rFonts w:ascii="Calibri"/>
          <w:w w:val="99"/>
        </w:rPr>
        <w:t xml:space="preserve"> </w:t>
      </w:r>
      <w:r w:rsidRPr="00A84CE1">
        <w:rPr>
          <w:rFonts w:ascii="Calibri"/>
        </w:rPr>
        <w:t>Organizing Authority, had the best overall performance during the 201</w:t>
      </w:r>
      <w:r w:rsidR="00900A5E" w:rsidRPr="00A84CE1">
        <w:rPr>
          <w:rFonts w:ascii="Calibri"/>
        </w:rPr>
        <w:t>6</w:t>
      </w:r>
      <w:r w:rsidRPr="00A84CE1">
        <w:rPr>
          <w:rFonts w:ascii="Calibri"/>
        </w:rPr>
        <w:t xml:space="preserve"> Bayview One Design</w:t>
      </w:r>
      <w:r w:rsidRPr="00A84CE1">
        <w:rPr>
          <w:rFonts w:ascii="Calibri"/>
          <w:spacing w:val="-14"/>
        </w:rPr>
        <w:t xml:space="preserve"> </w:t>
      </w:r>
      <w:r w:rsidRPr="00A84CE1">
        <w:rPr>
          <w:rFonts w:ascii="Calibri"/>
        </w:rPr>
        <w:t>Regatta.</w:t>
      </w:r>
    </w:p>
    <w:p w:rsidR="000971A9" w:rsidRPr="00A84CE1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7" w:lineRule="exact"/>
        <w:ind w:right="640" w:hanging="720"/>
        <w:rPr>
          <w:rFonts w:cs="Calibri"/>
          <w:b w:val="0"/>
          <w:bCs w:val="0"/>
          <w:sz w:val="24"/>
          <w:szCs w:val="24"/>
        </w:rPr>
      </w:pPr>
      <w:r w:rsidRPr="00A84CE1">
        <w:rPr>
          <w:rFonts w:cs="Calibri"/>
          <w:color w:val="1F487C"/>
          <w:sz w:val="24"/>
          <w:szCs w:val="24"/>
        </w:rPr>
        <w:t>COMPETITORS’</w:t>
      </w:r>
      <w:r w:rsidRPr="00A84CE1">
        <w:rPr>
          <w:rFonts w:cs="Calibri"/>
          <w:color w:val="1F487C"/>
          <w:spacing w:val="-2"/>
          <w:sz w:val="24"/>
          <w:szCs w:val="24"/>
        </w:rPr>
        <w:t xml:space="preserve"> </w:t>
      </w:r>
      <w:r w:rsidRPr="00A84CE1">
        <w:rPr>
          <w:rFonts w:cs="Calibri"/>
          <w:color w:val="1F487C"/>
          <w:sz w:val="24"/>
          <w:szCs w:val="24"/>
        </w:rPr>
        <w:t>CONDUCT</w:t>
      </w:r>
    </w:p>
    <w:p w:rsidR="000971A9" w:rsidRPr="00A84CE1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spacing w:before="2" w:line="243" w:lineRule="exact"/>
        <w:ind w:left="1252" w:right="640" w:hanging="532"/>
        <w:rPr>
          <w:rFonts w:ascii="Calibri" w:eastAsia="Calibri" w:hAnsi="Calibri" w:cs="Calibri"/>
        </w:rPr>
      </w:pPr>
      <w:r w:rsidRPr="00A84CE1">
        <w:rPr>
          <w:rFonts w:ascii="Calibri"/>
        </w:rPr>
        <w:t>The skipper shall be responsible for the conduct of the crew before, during and after</w:t>
      </w:r>
      <w:r w:rsidRPr="00A84CE1">
        <w:rPr>
          <w:rFonts w:ascii="Calibri"/>
          <w:spacing w:val="-16"/>
        </w:rPr>
        <w:t xml:space="preserve"> </w:t>
      </w:r>
      <w:r w:rsidRPr="00A84CE1">
        <w:rPr>
          <w:rFonts w:ascii="Calibri"/>
        </w:rPr>
        <w:t>racing.</w:t>
      </w:r>
    </w:p>
    <w:p w:rsidR="000971A9" w:rsidRPr="00A84CE1" w:rsidRDefault="00E045A7">
      <w:pPr>
        <w:pStyle w:val="Heading3"/>
        <w:numPr>
          <w:ilvl w:val="0"/>
          <w:numId w:val="8"/>
        </w:numPr>
        <w:tabs>
          <w:tab w:val="left" w:pos="821"/>
        </w:tabs>
        <w:spacing w:line="268" w:lineRule="exact"/>
        <w:ind w:right="640" w:hanging="720"/>
        <w:rPr>
          <w:b w:val="0"/>
          <w:bCs w:val="0"/>
          <w:sz w:val="24"/>
          <w:szCs w:val="24"/>
        </w:rPr>
      </w:pPr>
      <w:r w:rsidRPr="00A84CE1">
        <w:rPr>
          <w:color w:val="1F487C"/>
          <w:sz w:val="24"/>
          <w:szCs w:val="24"/>
        </w:rPr>
        <w:t>MEDIA &amp;</w:t>
      </w:r>
      <w:r w:rsidRPr="00A84CE1">
        <w:rPr>
          <w:color w:val="1F487C"/>
          <w:spacing w:val="-4"/>
          <w:sz w:val="24"/>
          <w:szCs w:val="24"/>
        </w:rPr>
        <w:t xml:space="preserve"> </w:t>
      </w:r>
      <w:r w:rsidRPr="00A84CE1">
        <w:rPr>
          <w:color w:val="1F487C"/>
          <w:sz w:val="24"/>
          <w:szCs w:val="24"/>
        </w:rPr>
        <w:t>TELEVISION</w:t>
      </w:r>
    </w:p>
    <w:p w:rsidR="000971A9" w:rsidRPr="00A84CE1" w:rsidRDefault="00E045A7" w:rsidP="00D32FDC">
      <w:pPr>
        <w:pStyle w:val="ListParagraph"/>
        <w:numPr>
          <w:ilvl w:val="1"/>
          <w:numId w:val="8"/>
        </w:numPr>
        <w:tabs>
          <w:tab w:val="left" w:pos="1253"/>
        </w:tabs>
        <w:ind w:right="325" w:hanging="522"/>
        <w:rPr>
          <w:rFonts w:ascii="Calibri" w:eastAsia="Calibri" w:hAnsi="Calibri" w:cs="Calibri"/>
        </w:rPr>
      </w:pPr>
      <w:r w:rsidRPr="00A84CE1">
        <w:rPr>
          <w:rFonts w:ascii="Calibri"/>
        </w:rPr>
        <w:t>Competitors</w:t>
      </w:r>
      <w:r w:rsidRPr="00A84CE1">
        <w:rPr>
          <w:rFonts w:ascii="Calibri"/>
          <w:spacing w:val="-4"/>
        </w:rPr>
        <w:t xml:space="preserve"> </w:t>
      </w:r>
      <w:r w:rsidRPr="00A84CE1">
        <w:rPr>
          <w:rFonts w:ascii="Calibri"/>
        </w:rPr>
        <w:t>give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absolute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right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and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permission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for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any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photograph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and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video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footage</w:t>
      </w:r>
      <w:r w:rsidRPr="00A84CE1">
        <w:rPr>
          <w:rFonts w:ascii="Calibri"/>
          <w:spacing w:val="-4"/>
        </w:rPr>
        <w:t xml:space="preserve"> </w:t>
      </w:r>
      <w:r w:rsidRPr="00A84CE1">
        <w:rPr>
          <w:rFonts w:ascii="Calibri"/>
        </w:rPr>
        <w:t>taken</w:t>
      </w:r>
      <w:r w:rsidRPr="00A84CE1">
        <w:rPr>
          <w:rFonts w:ascii="Calibri"/>
          <w:spacing w:val="-2"/>
        </w:rPr>
        <w:t xml:space="preserve"> </w:t>
      </w:r>
      <w:r w:rsidRPr="00A84CE1">
        <w:rPr>
          <w:rFonts w:ascii="Calibri"/>
        </w:rPr>
        <w:t>of</w:t>
      </w:r>
      <w:r w:rsidRPr="00A84CE1">
        <w:rPr>
          <w:rFonts w:ascii="Calibri"/>
          <w:spacing w:val="-3"/>
        </w:rPr>
        <w:t xml:space="preserve"> </w:t>
      </w:r>
      <w:r w:rsidRPr="00A84CE1">
        <w:rPr>
          <w:rFonts w:ascii="Calibri"/>
        </w:rPr>
        <w:t>themselves,</w:t>
      </w:r>
      <w:r w:rsidRPr="00A84CE1">
        <w:rPr>
          <w:rFonts w:ascii="Calibri"/>
          <w:w w:val="99"/>
        </w:rPr>
        <w:t xml:space="preserve"> </w:t>
      </w:r>
      <w:r w:rsidRPr="00A84CE1">
        <w:rPr>
          <w:rFonts w:ascii="Calibri"/>
        </w:rPr>
        <w:t>or the yacht they are sailing during the event, to be published in any media whatsoever, for either editorial</w:t>
      </w:r>
      <w:r w:rsidRPr="00A84CE1">
        <w:rPr>
          <w:rFonts w:ascii="Calibri"/>
          <w:spacing w:val="-27"/>
        </w:rPr>
        <w:t xml:space="preserve"> </w:t>
      </w:r>
      <w:r w:rsidRPr="00A84CE1">
        <w:rPr>
          <w:rFonts w:ascii="Calibri"/>
        </w:rPr>
        <w:t>or</w:t>
      </w:r>
      <w:r w:rsidRPr="00A84CE1">
        <w:rPr>
          <w:rFonts w:ascii="Calibri"/>
          <w:w w:val="99"/>
        </w:rPr>
        <w:t xml:space="preserve"> </w:t>
      </w:r>
      <w:r w:rsidRPr="00A84CE1">
        <w:rPr>
          <w:rFonts w:ascii="Calibri"/>
        </w:rPr>
        <w:t>advertising purposes or to be used in press</w:t>
      </w:r>
      <w:r w:rsidRPr="00A84CE1">
        <w:rPr>
          <w:rFonts w:ascii="Calibri"/>
          <w:spacing w:val="-8"/>
        </w:rPr>
        <w:t xml:space="preserve"> </w:t>
      </w:r>
      <w:r w:rsidRPr="00A84CE1">
        <w:rPr>
          <w:rFonts w:ascii="Calibri"/>
        </w:rPr>
        <w:t>information.</w:t>
      </w:r>
    </w:p>
    <w:p w:rsidR="000971A9" w:rsidRDefault="000971A9">
      <w:pPr>
        <w:rPr>
          <w:rFonts w:ascii="Calibri" w:eastAsia="Calibri" w:hAnsi="Calibri" w:cs="Calibri"/>
          <w:sz w:val="20"/>
          <w:szCs w:val="20"/>
        </w:rPr>
        <w:sectPr w:rsidR="000971A9" w:rsidSect="00692E54">
          <w:footerReference w:type="default" r:id="rId12"/>
          <w:pgSz w:w="12240" w:h="15840"/>
          <w:pgMar w:top="1008" w:right="1080" w:bottom="1008" w:left="1080" w:header="0" w:footer="327" w:gutter="0"/>
          <w:cols w:space="720"/>
          <w:docGrid w:linePitch="299"/>
        </w:sectPr>
      </w:pPr>
    </w:p>
    <w:p w:rsidR="000971A9" w:rsidRDefault="000971A9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0971A9" w:rsidRDefault="00E045A7">
      <w:pPr>
        <w:pStyle w:val="Heading4"/>
        <w:spacing w:before="71"/>
        <w:ind w:right="3543"/>
        <w:jc w:val="center"/>
        <w:rPr>
          <w:rFonts w:cs="Cambria"/>
          <w:b w:val="0"/>
          <w:bCs w:val="0"/>
        </w:rPr>
      </w:pPr>
      <w:r>
        <w:t>ATTACHMENT</w:t>
      </w:r>
      <w:r>
        <w:rPr>
          <w:spacing w:val="-8"/>
        </w:rPr>
        <w:t xml:space="preserve"> </w:t>
      </w:r>
      <w:r>
        <w:t>A</w:t>
      </w:r>
    </w:p>
    <w:p w:rsidR="000971A9" w:rsidRDefault="00E045A7">
      <w:pPr>
        <w:ind w:left="3543" w:right="3543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t>Applicable US Sailing</w:t>
      </w:r>
      <w:r>
        <w:rPr>
          <w:rFonts w:ascii="Cambria"/>
          <w:b/>
          <w:spacing w:val="-22"/>
          <w:sz w:val="20"/>
        </w:rPr>
        <w:t xml:space="preserve"> </w:t>
      </w:r>
      <w:r>
        <w:rPr>
          <w:rFonts w:ascii="Cambria"/>
          <w:b/>
          <w:sz w:val="20"/>
        </w:rPr>
        <w:t>Prescriptions</w:t>
      </w:r>
    </w:p>
    <w:p w:rsidR="000971A9" w:rsidRDefault="000971A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971A9" w:rsidRDefault="000971A9">
      <w:pPr>
        <w:spacing w:before="12"/>
        <w:rPr>
          <w:rFonts w:ascii="Cambria" w:eastAsia="Cambria" w:hAnsi="Cambria" w:cs="Cambria"/>
          <w:b/>
          <w:bCs/>
          <w:sz w:val="19"/>
          <w:szCs w:val="19"/>
        </w:rPr>
      </w:pPr>
    </w:p>
    <w:p w:rsidR="000971A9" w:rsidRDefault="00E045A7">
      <w:pPr>
        <w:pStyle w:val="ListParagraph"/>
        <w:numPr>
          <w:ilvl w:val="1"/>
          <w:numId w:val="6"/>
        </w:numPr>
        <w:tabs>
          <w:tab w:val="left" w:pos="841"/>
        </w:tabs>
        <w:ind w:right="114" w:hanging="72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z w:val="20"/>
        </w:rPr>
        <w:t>Fees for Protests and Requests for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Redress</w:t>
      </w:r>
    </w:p>
    <w:p w:rsidR="000971A9" w:rsidRDefault="000971A9">
      <w:pPr>
        <w:spacing w:before="1"/>
        <w:rPr>
          <w:rFonts w:ascii="Cambria" w:eastAsia="Cambria" w:hAnsi="Cambria" w:cs="Cambria"/>
          <w:i/>
          <w:sz w:val="20"/>
          <w:szCs w:val="20"/>
        </w:rPr>
      </w:pPr>
    </w:p>
    <w:p w:rsidR="000971A9" w:rsidRDefault="00E045A7">
      <w:pPr>
        <w:ind w:left="840" w:right="11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z w:val="20"/>
        </w:rPr>
        <w:t>US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Sailing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prescribes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that</w:t>
      </w:r>
      <w:r>
        <w:rPr>
          <w:rFonts w:ascii="Cambria"/>
          <w:i/>
          <w:spacing w:val="-2"/>
          <w:sz w:val="20"/>
        </w:rPr>
        <w:t xml:space="preserve"> </w:t>
      </w:r>
      <w:r>
        <w:rPr>
          <w:rFonts w:ascii="Cambria"/>
          <w:i/>
          <w:sz w:val="20"/>
        </w:rPr>
        <w:t>no</w:t>
      </w:r>
      <w:r>
        <w:rPr>
          <w:rFonts w:ascii="Cambria"/>
          <w:i/>
          <w:spacing w:val="-2"/>
          <w:sz w:val="20"/>
        </w:rPr>
        <w:t xml:space="preserve"> </w:t>
      </w:r>
      <w:r>
        <w:rPr>
          <w:rFonts w:ascii="Cambria"/>
          <w:i/>
          <w:sz w:val="20"/>
        </w:rPr>
        <w:t>fees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z w:val="20"/>
        </w:rPr>
        <w:t>shall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z w:val="20"/>
        </w:rPr>
        <w:t>be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charged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 xml:space="preserve">for </w:t>
      </w:r>
      <w:r>
        <w:rPr>
          <w:rFonts w:ascii="Cambria"/>
          <w:sz w:val="20"/>
        </w:rPr>
        <w:t>protests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i/>
          <w:sz w:val="20"/>
        </w:rPr>
        <w:t>or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requests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for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redress.</w:t>
      </w:r>
    </w:p>
    <w:p w:rsidR="000971A9" w:rsidRDefault="000971A9">
      <w:pPr>
        <w:spacing w:before="11"/>
        <w:rPr>
          <w:rFonts w:ascii="Cambria" w:eastAsia="Cambria" w:hAnsi="Cambria" w:cs="Cambria"/>
          <w:i/>
          <w:sz w:val="19"/>
          <w:szCs w:val="19"/>
        </w:rPr>
      </w:pPr>
    </w:p>
    <w:p w:rsidR="000971A9" w:rsidRDefault="00E045A7">
      <w:pPr>
        <w:pStyle w:val="BodyText"/>
        <w:ind w:left="120" w:right="114"/>
        <w:rPr>
          <w:rFonts w:ascii="Cambria" w:eastAsia="Cambria" w:hAnsi="Cambria" w:cs="Cambria"/>
        </w:rPr>
      </w:pPr>
      <w:r>
        <w:rPr>
          <w:rFonts w:ascii="Cambria"/>
        </w:rPr>
        <w:t>After rule 67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add:</w:t>
      </w:r>
    </w:p>
    <w:p w:rsidR="000971A9" w:rsidRDefault="000971A9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0971A9" w:rsidRDefault="00E045A7">
      <w:pPr>
        <w:ind w:left="840" w:right="11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z w:val="20"/>
        </w:rPr>
        <w:t>US Sailing prescribes</w:t>
      </w:r>
      <w:r>
        <w:rPr>
          <w:rFonts w:ascii="Cambria"/>
          <w:i/>
          <w:spacing w:val="-17"/>
          <w:sz w:val="20"/>
        </w:rPr>
        <w:t xml:space="preserve"> </w:t>
      </w:r>
      <w:r>
        <w:rPr>
          <w:rFonts w:ascii="Cambria"/>
          <w:i/>
          <w:sz w:val="20"/>
        </w:rPr>
        <w:t>that:</w:t>
      </w:r>
    </w:p>
    <w:p w:rsidR="000971A9" w:rsidRDefault="000971A9">
      <w:pPr>
        <w:spacing w:before="1"/>
        <w:rPr>
          <w:rFonts w:ascii="Cambria" w:eastAsia="Cambria" w:hAnsi="Cambria" w:cs="Cambria"/>
          <w:i/>
          <w:sz w:val="20"/>
          <w:szCs w:val="20"/>
        </w:rPr>
      </w:pPr>
    </w:p>
    <w:p w:rsidR="000971A9" w:rsidRDefault="00E045A7">
      <w:pPr>
        <w:pStyle w:val="ListParagraph"/>
        <w:numPr>
          <w:ilvl w:val="2"/>
          <w:numId w:val="6"/>
        </w:numPr>
        <w:tabs>
          <w:tab w:val="left" w:pos="1472"/>
        </w:tabs>
        <w:ind w:right="125" w:hanging="631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z w:val="20"/>
        </w:rPr>
        <w:t>A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boat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that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retires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from</w:t>
      </w:r>
      <w:r>
        <w:rPr>
          <w:rFonts w:ascii="Cambria"/>
          <w:i/>
          <w:spacing w:val="21"/>
          <w:sz w:val="20"/>
        </w:rPr>
        <w:t xml:space="preserve"> </w:t>
      </w:r>
      <w:r>
        <w:rPr>
          <w:rFonts w:ascii="Cambria"/>
          <w:i/>
          <w:sz w:val="20"/>
        </w:rPr>
        <w:t>a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race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or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accepts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a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penalty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does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not,</w:t>
      </w:r>
      <w:r>
        <w:rPr>
          <w:rFonts w:ascii="Cambria"/>
          <w:i/>
          <w:spacing w:val="23"/>
          <w:sz w:val="20"/>
        </w:rPr>
        <w:t xml:space="preserve"> </w:t>
      </w:r>
      <w:r>
        <w:rPr>
          <w:rFonts w:ascii="Cambria"/>
          <w:i/>
          <w:sz w:val="20"/>
        </w:rPr>
        <w:t>by</w:t>
      </w:r>
      <w:r>
        <w:rPr>
          <w:rFonts w:ascii="Cambria"/>
          <w:i/>
          <w:spacing w:val="21"/>
          <w:sz w:val="20"/>
        </w:rPr>
        <w:t xml:space="preserve"> </w:t>
      </w:r>
      <w:r>
        <w:rPr>
          <w:rFonts w:ascii="Cambria"/>
          <w:i/>
          <w:sz w:val="20"/>
        </w:rPr>
        <w:t>that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action</w:t>
      </w:r>
      <w:r>
        <w:rPr>
          <w:rFonts w:ascii="Cambria"/>
          <w:i/>
          <w:spacing w:val="21"/>
          <w:sz w:val="20"/>
        </w:rPr>
        <w:t xml:space="preserve"> </w:t>
      </w:r>
      <w:r>
        <w:rPr>
          <w:rFonts w:ascii="Cambria"/>
          <w:i/>
          <w:sz w:val="20"/>
        </w:rPr>
        <w:t>alone,</w:t>
      </w:r>
      <w:r>
        <w:rPr>
          <w:rFonts w:ascii="Cambria"/>
          <w:i/>
          <w:spacing w:val="23"/>
          <w:sz w:val="20"/>
        </w:rPr>
        <w:t xml:space="preserve"> </w:t>
      </w:r>
      <w:r>
        <w:rPr>
          <w:rFonts w:ascii="Cambria"/>
          <w:i/>
          <w:sz w:val="20"/>
        </w:rPr>
        <w:t>admit</w:t>
      </w:r>
      <w:r>
        <w:rPr>
          <w:rFonts w:ascii="Cambria"/>
          <w:i/>
          <w:spacing w:val="22"/>
          <w:sz w:val="20"/>
        </w:rPr>
        <w:t xml:space="preserve"> </w:t>
      </w:r>
      <w:r>
        <w:rPr>
          <w:rFonts w:ascii="Cambria"/>
          <w:i/>
          <w:sz w:val="20"/>
        </w:rPr>
        <w:t>liability</w:t>
      </w:r>
      <w:r>
        <w:rPr>
          <w:rFonts w:ascii="Cambria"/>
          <w:i/>
          <w:spacing w:val="21"/>
          <w:sz w:val="20"/>
        </w:rPr>
        <w:t xml:space="preserve"> </w:t>
      </w:r>
      <w:r>
        <w:rPr>
          <w:rFonts w:ascii="Cambria"/>
          <w:i/>
          <w:sz w:val="20"/>
        </w:rPr>
        <w:t>for</w:t>
      </w:r>
      <w:r>
        <w:rPr>
          <w:rFonts w:ascii="Cambria"/>
          <w:i/>
          <w:w w:val="99"/>
          <w:sz w:val="20"/>
        </w:rPr>
        <w:t xml:space="preserve"> </w:t>
      </w:r>
      <w:r>
        <w:rPr>
          <w:rFonts w:ascii="Cambria"/>
          <w:i/>
          <w:sz w:val="20"/>
        </w:rPr>
        <w:t>damages.</w:t>
      </w:r>
    </w:p>
    <w:p w:rsidR="000971A9" w:rsidRDefault="000971A9">
      <w:pPr>
        <w:spacing w:before="11"/>
        <w:rPr>
          <w:rFonts w:ascii="Cambria" w:eastAsia="Cambria" w:hAnsi="Cambria" w:cs="Cambria"/>
          <w:i/>
          <w:sz w:val="19"/>
          <w:szCs w:val="19"/>
        </w:rPr>
      </w:pPr>
    </w:p>
    <w:p w:rsidR="000971A9" w:rsidRDefault="00E045A7">
      <w:pPr>
        <w:pStyle w:val="ListParagraph"/>
        <w:numPr>
          <w:ilvl w:val="2"/>
          <w:numId w:val="6"/>
        </w:numPr>
        <w:tabs>
          <w:tab w:val="left" w:pos="1472"/>
        </w:tabs>
        <w:ind w:right="116" w:hanging="631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z w:val="20"/>
        </w:rPr>
        <w:t>A</w:t>
      </w:r>
      <w:r>
        <w:rPr>
          <w:rFonts w:ascii="Cambria"/>
          <w:i/>
          <w:spacing w:val="17"/>
          <w:sz w:val="20"/>
        </w:rPr>
        <w:t xml:space="preserve"> </w:t>
      </w:r>
      <w:r>
        <w:rPr>
          <w:rFonts w:ascii="Cambria"/>
          <w:i/>
          <w:sz w:val="20"/>
        </w:rPr>
        <w:t>protest</w:t>
      </w:r>
      <w:r>
        <w:rPr>
          <w:rFonts w:ascii="Cambria"/>
          <w:i/>
          <w:spacing w:val="17"/>
          <w:sz w:val="20"/>
        </w:rPr>
        <w:t xml:space="preserve"> </w:t>
      </w:r>
      <w:r>
        <w:rPr>
          <w:rFonts w:ascii="Cambria"/>
          <w:i/>
          <w:sz w:val="20"/>
        </w:rPr>
        <w:t>committee</w:t>
      </w:r>
      <w:r>
        <w:rPr>
          <w:rFonts w:ascii="Cambria"/>
          <w:i/>
          <w:spacing w:val="16"/>
          <w:sz w:val="20"/>
        </w:rPr>
        <w:t xml:space="preserve"> </w:t>
      </w:r>
      <w:r>
        <w:rPr>
          <w:rFonts w:ascii="Cambria"/>
          <w:i/>
          <w:sz w:val="20"/>
        </w:rPr>
        <w:t>shall</w:t>
      </w:r>
      <w:r>
        <w:rPr>
          <w:rFonts w:ascii="Cambria"/>
          <w:i/>
          <w:spacing w:val="15"/>
          <w:sz w:val="20"/>
        </w:rPr>
        <w:t xml:space="preserve"> </w:t>
      </w:r>
      <w:r>
        <w:rPr>
          <w:rFonts w:ascii="Cambria"/>
          <w:i/>
          <w:sz w:val="20"/>
        </w:rPr>
        <w:t>find</w:t>
      </w:r>
      <w:r>
        <w:rPr>
          <w:rFonts w:ascii="Cambria"/>
          <w:i/>
          <w:spacing w:val="15"/>
          <w:sz w:val="20"/>
        </w:rPr>
        <w:t xml:space="preserve"> </w:t>
      </w:r>
      <w:r>
        <w:rPr>
          <w:rFonts w:ascii="Cambria"/>
          <w:i/>
          <w:sz w:val="20"/>
        </w:rPr>
        <w:t>facts</w:t>
      </w:r>
      <w:r>
        <w:rPr>
          <w:rFonts w:ascii="Cambria"/>
          <w:i/>
          <w:spacing w:val="17"/>
          <w:sz w:val="20"/>
        </w:rPr>
        <w:t xml:space="preserve"> </w:t>
      </w:r>
      <w:r>
        <w:rPr>
          <w:rFonts w:ascii="Cambria"/>
          <w:i/>
          <w:sz w:val="20"/>
        </w:rPr>
        <w:t>and</w:t>
      </w:r>
      <w:r>
        <w:rPr>
          <w:rFonts w:ascii="Cambria"/>
          <w:i/>
          <w:spacing w:val="15"/>
          <w:sz w:val="20"/>
        </w:rPr>
        <w:t xml:space="preserve"> </w:t>
      </w:r>
      <w:r>
        <w:rPr>
          <w:rFonts w:ascii="Cambria"/>
          <w:i/>
          <w:sz w:val="20"/>
        </w:rPr>
        <w:t>make</w:t>
      </w:r>
      <w:r>
        <w:rPr>
          <w:rFonts w:ascii="Cambria"/>
          <w:i/>
          <w:spacing w:val="19"/>
          <w:sz w:val="20"/>
        </w:rPr>
        <w:t xml:space="preserve"> </w:t>
      </w:r>
      <w:r>
        <w:rPr>
          <w:rFonts w:ascii="Cambria"/>
          <w:i/>
          <w:sz w:val="20"/>
        </w:rPr>
        <w:t>decisions</w:t>
      </w:r>
      <w:r>
        <w:rPr>
          <w:rFonts w:ascii="Cambria"/>
          <w:i/>
          <w:spacing w:val="17"/>
          <w:sz w:val="20"/>
        </w:rPr>
        <w:t xml:space="preserve"> </w:t>
      </w:r>
      <w:r>
        <w:rPr>
          <w:rFonts w:ascii="Cambria"/>
          <w:i/>
          <w:sz w:val="20"/>
        </w:rPr>
        <w:t>only</w:t>
      </w:r>
      <w:r>
        <w:rPr>
          <w:rFonts w:ascii="Cambria"/>
          <w:i/>
          <w:spacing w:val="18"/>
          <w:sz w:val="20"/>
        </w:rPr>
        <w:t xml:space="preserve"> </w:t>
      </w:r>
      <w:r>
        <w:rPr>
          <w:rFonts w:ascii="Cambria"/>
          <w:i/>
          <w:sz w:val="20"/>
        </w:rPr>
        <w:t>in</w:t>
      </w:r>
      <w:r>
        <w:rPr>
          <w:rFonts w:ascii="Cambria"/>
          <w:i/>
          <w:spacing w:val="15"/>
          <w:sz w:val="20"/>
        </w:rPr>
        <w:t xml:space="preserve"> </w:t>
      </w:r>
      <w:r>
        <w:rPr>
          <w:rFonts w:ascii="Cambria"/>
          <w:i/>
          <w:sz w:val="20"/>
        </w:rPr>
        <w:t>compliance</w:t>
      </w:r>
      <w:r>
        <w:rPr>
          <w:rFonts w:ascii="Cambria"/>
          <w:i/>
          <w:spacing w:val="16"/>
          <w:sz w:val="20"/>
        </w:rPr>
        <w:t xml:space="preserve"> </w:t>
      </w:r>
      <w:r>
        <w:rPr>
          <w:rFonts w:ascii="Cambria"/>
          <w:i/>
          <w:sz w:val="20"/>
        </w:rPr>
        <w:t>with</w:t>
      </w:r>
      <w:r>
        <w:rPr>
          <w:rFonts w:ascii="Cambria"/>
          <w:i/>
          <w:spacing w:val="16"/>
          <w:sz w:val="20"/>
        </w:rPr>
        <w:t xml:space="preserve"> </w:t>
      </w:r>
      <w:r>
        <w:rPr>
          <w:rFonts w:ascii="Cambria"/>
          <w:i/>
          <w:sz w:val="20"/>
        </w:rPr>
        <w:t>the</w:t>
      </w:r>
      <w:r>
        <w:rPr>
          <w:rFonts w:ascii="Cambria"/>
          <w:i/>
          <w:spacing w:val="27"/>
          <w:sz w:val="20"/>
        </w:rPr>
        <w:t xml:space="preserve"> </w:t>
      </w:r>
      <w:r>
        <w:rPr>
          <w:rFonts w:ascii="Cambria"/>
          <w:sz w:val="20"/>
        </w:rPr>
        <w:t>rules</w:t>
      </w:r>
      <w:r>
        <w:rPr>
          <w:rFonts w:ascii="Cambria"/>
          <w:i/>
          <w:sz w:val="20"/>
        </w:rPr>
        <w:t>.</w:t>
      </w:r>
      <w:r>
        <w:rPr>
          <w:rFonts w:ascii="Cambria"/>
          <w:i/>
          <w:spacing w:val="35"/>
          <w:sz w:val="20"/>
        </w:rPr>
        <w:t xml:space="preserve"> </w:t>
      </w:r>
      <w:r>
        <w:rPr>
          <w:rFonts w:ascii="Cambria"/>
          <w:i/>
          <w:sz w:val="20"/>
        </w:rPr>
        <w:t>No</w:t>
      </w:r>
      <w:r>
        <w:rPr>
          <w:rFonts w:ascii="Cambria"/>
          <w:i/>
          <w:spacing w:val="16"/>
          <w:sz w:val="20"/>
        </w:rPr>
        <w:t xml:space="preserve"> </w:t>
      </w:r>
      <w:r>
        <w:rPr>
          <w:rFonts w:ascii="Cambria"/>
          <w:i/>
          <w:sz w:val="20"/>
        </w:rPr>
        <w:t>protest</w:t>
      </w:r>
      <w:r>
        <w:rPr>
          <w:rFonts w:ascii="Cambria"/>
          <w:i/>
          <w:w w:val="99"/>
          <w:sz w:val="20"/>
        </w:rPr>
        <w:t xml:space="preserve"> </w:t>
      </w:r>
      <w:r>
        <w:rPr>
          <w:rFonts w:ascii="Cambria"/>
          <w:i/>
          <w:sz w:val="20"/>
        </w:rPr>
        <w:t>committee or US Sailing appeal authority shall adjudicate any claim for damages. Such a claim is</w:t>
      </w:r>
      <w:r>
        <w:rPr>
          <w:rFonts w:ascii="Cambria"/>
          <w:i/>
          <w:spacing w:val="-27"/>
          <w:sz w:val="20"/>
        </w:rPr>
        <w:t xml:space="preserve"> </w:t>
      </w:r>
      <w:r>
        <w:rPr>
          <w:rFonts w:ascii="Cambria"/>
          <w:i/>
          <w:sz w:val="20"/>
        </w:rPr>
        <w:t>subject</w:t>
      </w:r>
      <w:r>
        <w:rPr>
          <w:rFonts w:ascii="Cambria"/>
          <w:i/>
          <w:w w:val="99"/>
          <w:sz w:val="20"/>
        </w:rPr>
        <w:t xml:space="preserve"> </w:t>
      </w:r>
      <w:r>
        <w:rPr>
          <w:rFonts w:ascii="Cambria"/>
          <w:i/>
          <w:sz w:val="20"/>
        </w:rPr>
        <w:t>to the jurisdiction of the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courts.</w:t>
      </w:r>
    </w:p>
    <w:p w:rsidR="000971A9" w:rsidRDefault="000971A9">
      <w:pPr>
        <w:spacing w:before="1"/>
        <w:rPr>
          <w:rFonts w:ascii="Cambria" w:eastAsia="Cambria" w:hAnsi="Cambria" w:cs="Cambria"/>
          <w:i/>
          <w:sz w:val="20"/>
          <w:szCs w:val="20"/>
        </w:rPr>
      </w:pPr>
    </w:p>
    <w:p w:rsidR="000971A9" w:rsidRDefault="00E045A7">
      <w:pPr>
        <w:pStyle w:val="ListParagraph"/>
        <w:numPr>
          <w:ilvl w:val="2"/>
          <w:numId w:val="6"/>
        </w:numPr>
        <w:tabs>
          <w:tab w:val="left" w:pos="1472"/>
        </w:tabs>
        <w:ind w:right="116" w:hanging="631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basic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purpose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of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the</w:t>
      </w:r>
      <w:r>
        <w:rPr>
          <w:rFonts w:ascii="Cambria" w:eastAsia="Cambria" w:hAnsi="Cambria" w:cs="Cambria"/>
          <w:i/>
          <w:spacing w:val="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rules</w:t>
      </w:r>
      <w:r>
        <w:rPr>
          <w:rFonts w:ascii="Cambria" w:eastAsia="Cambria" w:hAnsi="Cambria" w:cs="Cambria"/>
          <w:spacing w:val="1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is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to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prevent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contact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between</w:t>
      </w:r>
      <w:r>
        <w:rPr>
          <w:rFonts w:ascii="Cambria" w:eastAsia="Cambria" w:hAnsi="Cambria" w:cs="Cambria"/>
          <w:i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boats.</w:t>
      </w:r>
      <w:r>
        <w:rPr>
          <w:rFonts w:ascii="Cambria" w:eastAsia="Cambria" w:hAnsi="Cambria" w:cs="Cambria"/>
          <w:i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By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participating</w:t>
      </w:r>
      <w:r>
        <w:rPr>
          <w:rFonts w:ascii="Cambria" w:eastAsia="Cambria" w:hAnsi="Cambria" w:cs="Cambria"/>
          <w:i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in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an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event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governed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by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the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rules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boat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agrees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that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responsibility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for</w:t>
      </w:r>
      <w:r>
        <w:rPr>
          <w:rFonts w:ascii="Cambria" w:eastAsia="Cambria" w:hAnsi="Cambria" w:cs="Cambria"/>
          <w:i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damages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arising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from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any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breach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of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the</w:t>
      </w:r>
      <w:r>
        <w:rPr>
          <w:rFonts w:ascii="Cambria" w:eastAsia="Cambria" w:hAnsi="Cambria" w:cs="Cambria"/>
          <w:i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rules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shall</w:t>
      </w:r>
      <w:r>
        <w:rPr>
          <w:rFonts w:ascii="Cambria" w:eastAsia="Cambria" w:hAnsi="Cambria" w:cs="Cambria"/>
          <w:i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be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based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on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fault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as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determined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by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application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of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the</w:t>
      </w:r>
      <w:r>
        <w:rPr>
          <w:rFonts w:ascii="Cambria" w:eastAsia="Cambria" w:hAnsi="Cambria" w:cs="Cambria"/>
          <w:i/>
          <w:spacing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rules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and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that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she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shall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not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be</w:t>
      </w:r>
      <w:r>
        <w:rPr>
          <w:rFonts w:ascii="Cambria" w:eastAsia="Cambria" w:hAnsi="Cambria" w:cs="Cambria"/>
          <w:i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governed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by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the</w:t>
      </w:r>
      <w:r>
        <w:rPr>
          <w:rFonts w:ascii="Cambria" w:eastAsia="Cambria" w:hAnsi="Cambria" w:cs="Cambria"/>
          <w:i/>
          <w:spacing w:val="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legal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doctrine of ‘assumption of risk’ for monetary damages resulting from contact with other</w:t>
      </w:r>
      <w:r>
        <w:rPr>
          <w:rFonts w:ascii="Cambria" w:eastAsia="Cambria" w:hAnsi="Cambria" w:cs="Cambria"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boats.</w:t>
      </w:r>
    </w:p>
    <w:p w:rsidR="000971A9" w:rsidRDefault="000971A9">
      <w:pPr>
        <w:spacing w:before="11"/>
        <w:rPr>
          <w:rFonts w:ascii="Cambria" w:eastAsia="Cambria" w:hAnsi="Cambria" w:cs="Cambria"/>
          <w:i/>
          <w:sz w:val="19"/>
          <w:szCs w:val="19"/>
        </w:rPr>
      </w:pPr>
    </w:p>
    <w:p w:rsidR="000971A9" w:rsidRDefault="00E045A7">
      <w:pPr>
        <w:pStyle w:val="BodyText"/>
        <w:ind w:left="120" w:right="114"/>
        <w:rPr>
          <w:rFonts w:ascii="Cambria" w:eastAsia="Cambria" w:hAnsi="Cambria" w:cs="Cambria"/>
        </w:rPr>
      </w:pPr>
      <w:r>
        <w:rPr>
          <w:rFonts w:ascii="Cambria"/>
        </w:rPr>
        <w:t>After rule 70.5(a)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add:</w:t>
      </w:r>
    </w:p>
    <w:p w:rsidR="000971A9" w:rsidRDefault="000971A9">
      <w:pPr>
        <w:spacing w:before="1"/>
        <w:rPr>
          <w:rFonts w:ascii="Cambria" w:eastAsia="Cambria" w:hAnsi="Cambria" w:cs="Cambria"/>
          <w:sz w:val="20"/>
          <w:szCs w:val="20"/>
        </w:rPr>
      </w:pPr>
    </w:p>
    <w:p w:rsidR="000971A9" w:rsidRDefault="00E045A7">
      <w:pPr>
        <w:spacing w:line="234" w:lineRule="exact"/>
        <w:ind w:left="840" w:right="11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z w:val="20"/>
        </w:rPr>
        <w:t>US Sailing prescribes that its approval is required. Go</w:t>
      </w:r>
      <w:r>
        <w:rPr>
          <w:rFonts w:ascii="Cambria"/>
          <w:i/>
          <w:spacing w:val="10"/>
          <w:sz w:val="20"/>
        </w:rPr>
        <w:t xml:space="preserve"> </w:t>
      </w:r>
      <w:r>
        <w:rPr>
          <w:rFonts w:ascii="Cambria"/>
          <w:i/>
          <w:sz w:val="20"/>
        </w:rPr>
        <w:t>to</w:t>
      </w:r>
    </w:p>
    <w:p w:rsidR="000971A9" w:rsidRDefault="00B62D64">
      <w:pPr>
        <w:spacing w:line="234" w:lineRule="exact"/>
        <w:ind w:left="840" w:right="114"/>
        <w:rPr>
          <w:rFonts w:ascii="Cambria" w:eastAsia="Cambria" w:hAnsi="Cambria" w:cs="Cambria"/>
          <w:sz w:val="20"/>
          <w:szCs w:val="20"/>
        </w:rPr>
      </w:pPr>
      <w:hyperlink r:id="rId13">
        <w:r w:rsidR="00E045A7">
          <w:rPr>
            <w:rFonts w:ascii="Cambria" w:eastAsia="Cambria" w:hAnsi="Cambria" w:cs="Cambria"/>
            <w:i/>
            <w:color w:val="0000FF"/>
            <w:sz w:val="20"/>
            <w:szCs w:val="20"/>
            <w:u w:val="single" w:color="0000FF"/>
          </w:rPr>
          <w:t>ussailing.org/racingrules/documents</w:t>
        </w:r>
        <w:r w:rsidR="00E045A7">
          <w:rPr>
            <w:rFonts w:ascii="Cambria" w:eastAsia="Cambria" w:hAnsi="Cambria" w:cs="Cambria"/>
            <w:i/>
            <w:color w:val="0000FF"/>
            <w:spacing w:val="-1"/>
            <w:sz w:val="20"/>
            <w:szCs w:val="20"/>
            <w:u w:val="single" w:color="0000FF"/>
          </w:rPr>
          <w:t xml:space="preserve"> </w:t>
        </w:r>
      </w:hyperlink>
      <w:r w:rsidR="00E045A7">
        <w:rPr>
          <w:rFonts w:ascii="Cambria" w:eastAsia="Cambria" w:hAnsi="Cambria" w:cs="Cambria"/>
          <w:i/>
          <w:sz w:val="20"/>
          <w:szCs w:val="20"/>
        </w:rPr>
        <w:t>and</w:t>
      </w:r>
      <w:r w:rsidR="00E045A7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click</w:t>
      </w:r>
      <w:r w:rsidR="00E045A7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the</w:t>
      </w:r>
      <w:r w:rsidR="00E045A7"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‘No</w:t>
      </w:r>
      <w:r w:rsidR="00E045A7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Appeal’</w:t>
      </w:r>
      <w:r w:rsidR="00E045A7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link</w:t>
      </w:r>
      <w:r w:rsidR="00E045A7"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for</w:t>
      </w:r>
      <w:r w:rsidR="00E045A7"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more</w:t>
      </w:r>
      <w:r w:rsidR="00E045A7"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information</w:t>
      </w:r>
      <w:r w:rsidR="00E045A7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or</w:t>
      </w:r>
      <w:r w:rsidR="00E045A7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to</w:t>
      </w:r>
      <w:r w:rsidR="00E045A7"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obtain</w:t>
      </w:r>
      <w:r w:rsidR="00E045A7"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 w:rsidR="00E045A7">
        <w:rPr>
          <w:rFonts w:ascii="Cambria" w:eastAsia="Cambria" w:hAnsi="Cambria" w:cs="Cambria"/>
          <w:i/>
          <w:sz w:val="20"/>
          <w:szCs w:val="20"/>
        </w:rPr>
        <w:t>approval.</w:t>
      </w:r>
    </w:p>
    <w:p w:rsidR="000971A9" w:rsidRDefault="000971A9">
      <w:pPr>
        <w:rPr>
          <w:rFonts w:ascii="Cambria" w:eastAsia="Cambria" w:hAnsi="Cambria" w:cs="Cambria"/>
          <w:i/>
          <w:sz w:val="14"/>
          <w:szCs w:val="14"/>
        </w:rPr>
      </w:pPr>
    </w:p>
    <w:p w:rsidR="000971A9" w:rsidRDefault="00E045A7">
      <w:pPr>
        <w:pStyle w:val="BodyText"/>
        <w:spacing w:before="71"/>
        <w:ind w:left="120" w:right="114"/>
        <w:rPr>
          <w:rFonts w:ascii="Cambria" w:eastAsia="Cambria" w:hAnsi="Cambria" w:cs="Cambria"/>
        </w:rPr>
      </w:pPr>
      <w:r>
        <w:rPr>
          <w:rFonts w:ascii="Cambria"/>
        </w:rPr>
        <w:t>After rule 76.1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add:</w:t>
      </w:r>
    </w:p>
    <w:p w:rsidR="000971A9" w:rsidRDefault="000971A9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0971A9" w:rsidRDefault="00E045A7">
      <w:pPr>
        <w:ind w:left="840" w:right="124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z w:val="20"/>
        </w:rPr>
        <w:t>US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Sailing</w:t>
      </w:r>
      <w:r>
        <w:rPr>
          <w:rFonts w:ascii="Cambria"/>
          <w:i/>
          <w:spacing w:val="19"/>
          <w:sz w:val="20"/>
        </w:rPr>
        <w:t xml:space="preserve"> </w:t>
      </w:r>
      <w:r>
        <w:rPr>
          <w:rFonts w:ascii="Cambria"/>
          <w:i/>
          <w:sz w:val="20"/>
        </w:rPr>
        <w:t>prescribes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that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an</w:t>
      </w:r>
      <w:r>
        <w:rPr>
          <w:rFonts w:ascii="Cambria"/>
          <w:i/>
          <w:spacing w:val="18"/>
          <w:sz w:val="20"/>
        </w:rPr>
        <w:t xml:space="preserve"> </w:t>
      </w:r>
      <w:r>
        <w:rPr>
          <w:rFonts w:ascii="Cambria"/>
          <w:i/>
          <w:sz w:val="20"/>
        </w:rPr>
        <w:t>organizing</w:t>
      </w:r>
      <w:r>
        <w:rPr>
          <w:rFonts w:ascii="Cambria"/>
          <w:i/>
          <w:spacing w:val="19"/>
          <w:sz w:val="20"/>
        </w:rPr>
        <w:t xml:space="preserve"> </w:t>
      </w:r>
      <w:r>
        <w:rPr>
          <w:rFonts w:ascii="Cambria"/>
          <w:i/>
          <w:sz w:val="20"/>
        </w:rPr>
        <w:t>authority</w:t>
      </w:r>
      <w:r>
        <w:rPr>
          <w:rFonts w:ascii="Cambria"/>
          <w:i/>
          <w:spacing w:val="19"/>
          <w:sz w:val="20"/>
        </w:rPr>
        <w:t xml:space="preserve"> </w:t>
      </w:r>
      <w:r>
        <w:rPr>
          <w:rFonts w:ascii="Cambria"/>
          <w:i/>
          <w:sz w:val="20"/>
        </w:rPr>
        <w:t>or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race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committee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shall</w:t>
      </w:r>
      <w:r>
        <w:rPr>
          <w:rFonts w:ascii="Cambria"/>
          <w:i/>
          <w:spacing w:val="19"/>
          <w:sz w:val="20"/>
        </w:rPr>
        <w:t xml:space="preserve"> </w:t>
      </w:r>
      <w:r>
        <w:rPr>
          <w:rFonts w:ascii="Cambria"/>
          <w:i/>
          <w:sz w:val="20"/>
        </w:rPr>
        <w:t>not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reject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or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cancel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the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entry</w:t>
      </w:r>
      <w:r>
        <w:rPr>
          <w:rFonts w:ascii="Cambria"/>
          <w:i/>
          <w:spacing w:val="20"/>
          <w:sz w:val="20"/>
        </w:rPr>
        <w:t xml:space="preserve"> </w:t>
      </w:r>
      <w:r>
        <w:rPr>
          <w:rFonts w:ascii="Cambria"/>
          <w:i/>
          <w:sz w:val="20"/>
        </w:rPr>
        <w:t>of</w:t>
      </w:r>
      <w:r>
        <w:rPr>
          <w:rFonts w:ascii="Cambria"/>
          <w:i/>
          <w:spacing w:val="19"/>
          <w:sz w:val="20"/>
        </w:rPr>
        <w:t xml:space="preserve"> </w:t>
      </w:r>
      <w:r>
        <w:rPr>
          <w:rFonts w:ascii="Cambria"/>
          <w:i/>
          <w:sz w:val="20"/>
        </w:rPr>
        <w:t>a</w:t>
      </w:r>
      <w:r>
        <w:rPr>
          <w:rFonts w:ascii="Cambria"/>
          <w:i/>
          <w:w w:val="99"/>
          <w:sz w:val="20"/>
        </w:rPr>
        <w:t xml:space="preserve"> </w:t>
      </w:r>
      <w:r>
        <w:rPr>
          <w:rFonts w:ascii="Cambria"/>
          <w:i/>
          <w:sz w:val="20"/>
        </w:rPr>
        <w:t xml:space="preserve">boat or exclude a competitor eligible under the notice </w:t>
      </w:r>
      <w:r>
        <w:rPr>
          <w:rFonts w:ascii="Cambria"/>
          <w:i/>
          <w:spacing w:val="3"/>
          <w:sz w:val="20"/>
        </w:rPr>
        <w:t xml:space="preserve">of </w:t>
      </w:r>
      <w:r>
        <w:rPr>
          <w:rFonts w:ascii="Cambria"/>
          <w:i/>
          <w:sz w:val="20"/>
        </w:rPr>
        <w:t>race and sailing instructions for an arbitrary</w:t>
      </w:r>
      <w:r>
        <w:rPr>
          <w:rFonts w:ascii="Cambria"/>
          <w:i/>
          <w:spacing w:val="13"/>
          <w:sz w:val="20"/>
        </w:rPr>
        <w:t xml:space="preserve"> </w:t>
      </w:r>
      <w:r>
        <w:rPr>
          <w:rFonts w:ascii="Cambria"/>
          <w:i/>
          <w:sz w:val="20"/>
        </w:rPr>
        <w:t>or</w:t>
      </w:r>
      <w:r>
        <w:rPr>
          <w:rFonts w:ascii="Cambria"/>
          <w:i/>
          <w:w w:val="99"/>
          <w:sz w:val="20"/>
        </w:rPr>
        <w:t xml:space="preserve"> </w:t>
      </w:r>
      <w:r>
        <w:rPr>
          <w:rFonts w:ascii="Cambria"/>
          <w:i/>
          <w:sz w:val="20"/>
        </w:rPr>
        <w:t>capricious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reason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or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z w:val="20"/>
        </w:rPr>
        <w:t>for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reason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of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race,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color,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religion, national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z w:val="20"/>
        </w:rPr>
        <w:t>origin,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sexual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z w:val="20"/>
        </w:rPr>
        <w:t>orientation,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or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age.</w:t>
      </w:r>
    </w:p>
    <w:p w:rsidR="000971A9" w:rsidRDefault="000971A9">
      <w:pPr>
        <w:spacing w:before="7"/>
        <w:rPr>
          <w:rFonts w:ascii="Cambria" w:eastAsia="Cambria" w:hAnsi="Cambria" w:cs="Cambria"/>
          <w:i/>
          <w:sz w:val="19"/>
          <w:szCs w:val="19"/>
        </w:rPr>
      </w:pPr>
    </w:p>
    <w:p w:rsidR="000971A9" w:rsidRDefault="00E045A7">
      <w:pPr>
        <w:ind w:left="120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APPENDIX T</w:t>
      </w:r>
      <w:r>
        <w:rPr>
          <w:rFonts w:ascii="Times New Roman"/>
          <w:i/>
          <w:sz w:val="20"/>
        </w:rPr>
        <w:t>, SECTION D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(ARBITRATION)</w:t>
      </w:r>
    </w:p>
    <w:p w:rsidR="000971A9" w:rsidRDefault="000971A9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0971A9" w:rsidRDefault="00E045A7">
      <w:pPr>
        <w:ind w:left="120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When Section D applies, a boat may take the applicable Post-Race Penalty in Section B</w:t>
      </w:r>
      <w:r>
        <w:rPr>
          <w:rFonts w:ascii="Times New Roman"/>
          <w:i/>
          <w:position w:val="7"/>
          <w:sz w:val="13"/>
        </w:rPr>
        <w:t xml:space="preserve">1 </w:t>
      </w:r>
      <w:r>
        <w:rPr>
          <w:rFonts w:ascii="Times New Roman"/>
          <w:i/>
          <w:sz w:val="20"/>
        </w:rPr>
        <w:t xml:space="preserve">[of Appendix </w:t>
      </w:r>
      <w:r>
        <w:rPr>
          <w:rFonts w:ascii="Times New Roman"/>
          <w:i/>
          <w:spacing w:val="-4"/>
          <w:sz w:val="20"/>
        </w:rPr>
        <w:t>T]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without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participating in an arbitration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hearing.</w:t>
      </w:r>
    </w:p>
    <w:p w:rsidR="000971A9" w:rsidRDefault="000971A9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71A9" w:rsidRDefault="00E045A7">
      <w:pPr>
        <w:ind w:left="840" w:right="122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T5.1 An arbitration meeting will be held prior to a protest hearing for each incident resulting in a  protest by a 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boat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involving a rule of Part 2 or rule 31, but only if each party is represented by a person who was on board at the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time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incident.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No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witnesses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permitted.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However,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arbitrator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decides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rule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44.1(b)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apply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arbitration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appropriate,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meeting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held,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meeting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progress,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closed.</w:t>
      </w:r>
    </w:p>
    <w:p w:rsidR="000971A9" w:rsidRDefault="000971A9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71A9" w:rsidRDefault="00E045A7">
      <w:pPr>
        <w:ind w:left="840" w:right="119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T5.2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Based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evidence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given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representatives,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arbitrator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offer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opinion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protest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committee is likely to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decide:</w:t>
      </w:r>
    </w:p>
    <w:p w:rsidR="000971A9" w:rsidRDefault="000971A9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71A9" w:rsidRDefault="00E045A7">
      <w:pPr>
        <w:pStyle w:val="ListParagraph"/>
        <w:numPr>
          <w:ilvl w:val="3"/>
          <w:numId w:val="6"/>
        </w:numPr>
        <w:tabs>
          <w:tab w:val="left" w:pos="1531"/>
        </w:tabs>
        <w:ind w:right="114" w:hanging="33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the protest is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invalid,</w:t>
      </w:r>
    </w:p>
    <w:p w:rsidR="000971A9" w:rsidRDefault="000971A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71A9" w:rsidRDefault="000971A9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1A9" w:rsidRDefault="00E045A7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7620"/>
                <wp:effectExtent l="5715" t="5080" r="5080" b="635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1DCDE80B" id="Group 5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">
                <v:group id="Group 6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" path="m,l2880,e" filled="f" strokeweight=".21169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971A9" w:rsidRDefault="00E045A7">
      <w:pPr>
        <w:spacing w:before="93"/>
        <w:ind w:left="120" w:right="1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6"/>
          <w:sz w:val="12"/>
        </w:rPr>
        <w:t xml:space="preserve">1 </w:t>
      </w:r>
      <w:r>
        <w:rPr>
          <w:rFonts w:ascii="Times New Roman"/>
          <w:sz w:val="18"/>
        </w:rPr>
        <w:t>Rule T2.2 in Section B of Appendix T provides that the Post-Race Penalty shall be (a) 20%, if taken before the protest time limit, or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sz w:val="18"/>
        </w:rPr>
        <w:t>(b) 30%, if taken after the protest time limit but before the beginning of a hearing involving the</w:t>
      </w:r>
      <w:r>
        <w:rPr>
          <w:rFonts w:ascii="Times New Roman"/>
          <w:spacing w:val="-25"/>
          <w:sz w:val="18"/>
        </w:rPr>
        <w:t xml:space="preserve"> </w:t>
      </w:r>
      <w:r>
        <w:rPr>
          <w:rFonts w:ascii="Times New Roman"/>
          <w:sz w:val="18"/>
        </w:rPr>
        <w:t>incident.</w:t>
      </w:r>
    </w:p>
    <w:p w:rsidR="000971A9" w:rsidRDefault="000971A9">
      <w:pPr>
        <w:rPr>
          <w:rFonts w:ascii="Times New Roman" w:eastAsia="Times New Roman" w:hAnsi="Times New Roman" w:cs="Times New Roman"/>
          <w:sz w:val="18"/>
          <w:szCs w:val="18"/>
        </w:rPr>
        <w:sectPr w:rsidR="000971A9" w:rsidSect="00692E54">
          <w:pgSz w:w="12240" w:h="15840"/>
          <w:pgMar w:top="1008" w:right="960" w:bottom="1008" w:left="960" w:header="0" w:footer="327" w:gutter="0"/>
          <w:cols w:space="720"/>
        </w:sectPr>
      </w:pPr>
    </w:p>
    <w:p w:rsidR="000971A9" w:rsidRDefault="00E045A7">
      <w:pPr>
        <w:pStyle w:val="ListParagraph"/>
        <w:numPr>
          <w:ilvl w:val="3"/>
          <w:numId w:val="6"/>
        </w:numPr>
        <w:tabs>
          <w:tab w:val="left" w:pos="1511"/>
        </w:tabs>
        <w:spacing w:before="53"/>
        <w:ind w:left="1510" w:right="640" w:hanging="33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lastRenderedPageBreak/>
        <w:t>no boat will be penalized for breaking a rule,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</w:p>
    <w:p w:rsidR="000971A9" w:rsidRDefault="000971A9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71A9" w:rsidRDefault="00E045A7" w:rsidP="001A6A38">
      <w:pPr>
        <w:pStyle w:val="ListParagraph"/>
        <w:numPr>
          <w:ilvl w:val="3"/>
          <w:numId w:val="6"/>
        </w:numPr>
        <w:tabs>
          <w:tab w:val="left" w:pos="1530"/>
        </w:tabs>
        <w:ind w:right="64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sz w:val="20"/>
        </w:rPr>
        <w:t>one</w:t>
      </w:r>
      <w:proofErr w:type="gramEnd"/>
      <w:r>
        <w:rPr>
          <w:rFonts w:ascii="Times New Roman"/>
          <w:i/>
          <w:sz w:val="20"/>
        </w:rPr>
        <w:t xml:space="preserve"> or more boats will be penalized for breaking a rule, identifying the boats and 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penalties.</w:t>
      </w:r>
    </w:p>
    <w:p w:rsidR="000971A9" w:rsidRDefault="000971A9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0971A9" w:rsidRDefault="00E045A7">
      <w:pPr>
        <w:ind w:left="820" w:right="121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T5.3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boat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have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broken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rule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Post-Race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Penalty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provided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B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[of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Appendix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T].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However,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penalty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rule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T2.2(a)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available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only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until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protest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time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limit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until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beginning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arbitration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meeting,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whichever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earlier.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During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meeting,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boat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penalty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acknowledging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her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acceptance of the penalty in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writing.</w:t>
      </w:r>
    </w:p>
    <w:p w:rsidR="000971A9" w:rsidRDefault="000971A9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0971A9" w:rsidRDefault="00E045A7" w:rsidP="001A6A38">
      <w:pPr>
        <w:ind w:left="820" w:right="120" w:hanging="7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sz w:val="20"/>
        </w:rPr>
        <w:t>T5.4  If</w:t>
      </w:r>
      <w:proofErr w:type="gramEnd"/>
      <w:r>
        <w:rPr>
          <w:rFonts w:ascii="Times New Roman"/>
          <w:i/>
          <w:sz w:val="20"/>
        </w:rPr>
        <w:t xml:space="preserve"> a boat asks to withdraw her protest, the arbitrator may act on behalf of the protest committee in accordance  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z w:val="20"/>
        </w:rPr>
        <w:t>with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rule 63.1 to accept the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withdrawal.</w:t>
      </w:r>
    </w:p>
    <w:sectPr w:rsidR="000971A9" w:rsidSect="00692E54">
      <w:footerReference w:type="default" r:id="rId14"/>
      <w:pgSz w:w="12240" w:h="15840"/>
      <w:pgMar w:top="1008" w:right="960" w:bottom="1008" w:left="98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64" w:rsidRDefault="00B62D64">
      <w:r>
        <w:separator/>
      </w:r>
    </w:p>
  </w:endnote>
  <w:endnote w:type="continuationSeparator" w:id="0">
    <w:p w:rsidR="00B62D64" w:rsidRDefault="00B6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E1" w:rsidRDefault="00A84C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60" behindDoc="1" locked="0" layoutInCell="1" allowOverlap="1">
              <wp:simplePos x="0" y="0"/>
              <wp:positionH relativeFrom="page">
                <wp:posOffset>6986270</wp:posOffset>
              </wp:positionH>
              <wp:positionV relativeFrom="page">
                <wp:posOffset>9711055</wp:posOffset>
              </wp:positionV>
              <wp:extent cx="127000" cy="177800"/>
              <wp:effectExtent l="4445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CE1" w:rsidRDefault="00A84CE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E1F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0.1pt;margin-top:764.65pt;width:10pt;height:14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3f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" filled="f" stroked="f">
              <v:textbox inset="0,0,0,0">
                <w:txbxContent>
                  <w:p w:rsidR="00A84CE1" w:rsidRDefault="00A84CE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E1F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E1" w:rsidRDefault="00A84C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84" behindDoc="1" locked="0" layoutInCell="1" allowOverlap="1" wp14:anchorId="6CA60663" wp14:editId="3850019F">
              <wp:simplePos x="0" y="0"/>
              <wp:positionH relativeFrom="page">
                <wp:posOffset>6986270</wp:posOffset>
              </wp:positionH>
              <wp:positionV relativeFrom="page">
                <wp:posOffset>9711055</wp:posOffset>
              </wp:positionV>
              <wp:extent cx="127000" cy="177800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CE1" w:rsidRDefault="00A84CE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E1F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1pt;margin-top:764.65pt;width:10pt;height:14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" filled="f" stroked="f">
              <v:textbox inset="0,0,0,0">
                <w:txbxContent>
                  <w:p w:rsidR="00A84CE1" w:rsidRDefault="00A84CE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E1F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64" w:rsidRDefault="00B62D64">
      <w:r>
        <w:separator/>
      </w:r>
    </w:p>
  </w:footnote>
  <w:footnote w:type="continuationSeparator" w:id="0">
    <w:p w:rsidR="00B62D64" w:rsidRDefault="00B6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1FE"/>
    <w:multiLevelType w:val="hybridMultilevel"/>
    <w:tmpl w:val="686C9644"/>
    <w:lvl w:ilvl="0" w:tplc="27B0DEF8">
      <w:start w:val="1"/>
      <w:numFmt w:val="lowerLetter"/>
      <w:lvlText w:val="(%1)"/>
      <w:lvlJc w:val="left"/>
      <w:pPr>
        <w:ind w:left="1436" w:hanging="30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E96326C">
      <w:start w:val="1"/>
      <w:numFmt w:val="bullet"/>
      <w:lvlText w:val="•"/>
      <w:lvlJc w:val="left"/>
      <w:pPr>
        <w:ind w:left="2384" w:hanging="307"/>
      </w:pPr>
      <w:rPr>
        <w:rFonts w:hint="default"/>
      </w:rPr>
    </w:lvl>
    <w:lvl w:ilvl="2" w:tplc="B9E061E8">
      <w:start w:val="1"/>
      <w:numFmt w:val="bullet"/>
      <w:lvlText w:val="•"/>
      <w:lvlJc w:val="left"/>
      <w:pPr>
        <w:ind w:left="3332" w:hanging="307"/>
      </w:pPr>
      <w:rPr>
        <w:rFonts w:hint="default"/>
      </w:rPr>
    </w:lvl>
    <w:lvl w:ilvl="3" w:tplc="56F67C10">
      <w:start w:val="1"/>
      <w:numFmt w:val="bullet"/>
      <w:lvlText w:val="•"/>
      <w:lvlJc w:val="left"/>
      <w:pPr>
        <w:ind w:left="4280" w:hanging="307"/>
      </w:pPr>
      <w:rPr>
        <w:rFonts w:hint="default"/>
      </w:rPr>
    </w:lvl>
    <w:lvl w:ilvl="4" w:tplc="F8F6AB0E">
      <w:start w:val="1"/>
      <w:numFmt w:val="bullet"/>
      <w:lvlText w:val="•"/>
      <w:lvlJc w:val="left"/>
      <w:pPr>
        <w:ind w:left="5228" w:hanging="307"/>
      </w:pPr>
      <w:rPr>
        <w:rFonts w:hint="default"/>
      </w:rPr>
    </w:lvl>
    <w:lvl w:ilvl="5" w:tplc="B2A2A13A">
      <w:start w:val="1"/>
      <w:numFmt w:val="bullet"/>
      <w:lvlText w:val="•"/>
      <w:lvlJc w:val="left"/>
      <w:pPr>
        <w:ind w:left="6176" w:hanging="307"/>
      </w:pPr>
      <w:rPr>
        <w:rFonts w:hint="default"/>
      </w:rPr>
    </w:lvl>
    <w:lvl w:ilvl="6" w:tplc="975C16A4">
      <w:start w:val="1"/>
      <w:numFmt w:val="bullet"/>
      <w:lvlText w:val="•"/>
      <w:lvlJc w:val="left"/>
      <w:pPr>
        <w:ind w:left="7124" w:hanging="307"/>
      </w:pPr>
      <w:rPr>
        <w:rFonts w:hint="default"/>
      </w:rPr>
    </w:lvl>
    <w:lvl w:ilvl="7" w:tplc="F1087E12">
      <w:start w:val="1"/>
      <w:numFmt w:val="bullet"/>
      <w:lvlText w:val="•"/>
      <w:lvlJc w:val="left"/>
      <w:pPr>
        <w:ind w:left="8072" w:hanging="307"/>
      </w:pPr>
      <w:rPr>
        <w:rFonts w:hint="default"/>
      </w:rPr>
    </w:lvl>
    <w:lvl w:ilvl="8" w:tplc="DD58FBFE">
      <w:start w:val="1"/>
      <w:numFmt w:val="bullet"/>
      <w:lvlText w:val="•"/>
      <w:lvlJc w:val="left"/>
      <w:pPr>
        <w:ind w:left="9020" w:hanging="307"/>
      </w:pPr>
      <w:rPr>
        <w:rFonts w:hint="default"/>
      </w:rPr>
    </w:lvl>
  </w:abstractNum>
  <w:abstractNum w:abstractNumId="1">
    <w:nsid w:val="098A237D"/>
    <w:multiLevelType w:val="hybridMultilevel"/>
    <w:tmpl w:val="719CD098"/>
    <w:lvl w:ilvl="0" w:tplc="E098A68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54484F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ABCF3D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233C02C8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0827818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C654FC3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24C8A8E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DDC0C194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EA5C85D6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">
    <w:nsid w:val="21160D8B"/>
    <w:multiLevelType w:val="multilevel"/>
    <w:tmpl w:val="8B7A2F2C"/>
    <w:lvl w:ilvl="0">
      <w:start w:val="61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721"/>
      </w:pPr>
      <w:rPr>
        <w:rFonts w:ascii="Cambria" w:eastAsia="Cambria" w:hAnsi="Cambria" w:hint="default"/>
        <w:i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471" w:hanging="632"/>
      </w:pPr>
      <w:rPr>
        <w:rFonts w:ascii="Cambria" w:eastAsia="Cambria" w:hAnsi="Cambria" w:hint="default"/>
        <w:i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1530" w:hanging="331"/>
        <w:jc w:val="right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35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7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331"/>
      </w:pPr>
      <w:rPr>
        <w:rFonts w:hint="default"/>
      </w:rPr>
    </w:lvl>
  </w:abstractNum>
  <w:abstractNum w:abstractNumId="3">
    <w:nsid w:val="23FC24BD"/>
    <w:multiLevelType w:val="hybridMultilevel"/>
    <w:tmpl w:val="5D74A7E8"/>
    <w:lvl w:ilvl="0" w:tplc="6CE89FC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29C937FD"/>
    <w:multiLevelType w:val="multilevel"/>
    <w:tmpl w:val="2C0C2BEC"/>
    <w:lvl w:ilvl="0">
      <w:start w:val="9"/>
      <w:numFmt w:val="decimal"/>
      <w:lvlText w:val="%1."/>
      <w:lvlJc w:val="left"/>
      <w:pPr>
        <w:ind w:left="820" w:hanging="721"/>
      </w:pPr>
      <w:rPr>
        <w:rFonts w:ascii="Calibri" w:eastAsia="Calibri" w:hAnsi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99" w:hanging="389"/>
      </w:pPr>
      <w:rPr>
        <w:rFonts w:ascii="Calibri" w:eastAsia="Calibri" w:hAnsi="Calibri" w:hint="default"/>
        <w:color w:val="31849B" w:themeColor="accent5" w:themeShade="BF"/>
        <w:w w:val="99"/>
      </w:rPr>
    </w:lvl>
    <w:lvl w:ilvl="2">
      <w:start w:val="1"/>
      <w:numFmt w:val="bullet"/>
      <w:lvlText w:val="•"/>
      <w:lvlJc w:val="left"/>
      <w:pPr>
        <w:ind w:left="1260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89"/>
      </w:pPr>
      <w:rPr>
        <w:rFonts w:hint="default"/>
      </w:rPr>
    </w:lvl>
  </w:abstractNum>
  <w:abstractNum w:abstractNumId="5">
    <w:nsid w:val="52682466"/>
    <w:multiLevelType w:val="multilevel"/>
    <w:tmpl w:val="DC66F428"/>
    <w:lvl w:ilvl="0">
      <w:start w:val="61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721"/>
      </w:pPr>
      <w:rPr>
        <w:rFonts w:ascii="Cambria" w:eastAsia="Cambria" w:hAnsi="Cambria" w:hint="default"/>
        <w:i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471" w:hanging="632"/>
      </w:pPr>
      <w:rPr>
        <w:rFonts w:ascii="Cambria" w:eastAsia="Cambria" w:hAnsi="Cambria" w:hint="default"/>
        <w:i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1530" w:hanging="331"/>
        <w:jc w:val="right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35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7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331"/>
      </w:pPr>
      <w:rPr>
        <w:rFonts w:hint="default"/>
      </w:rPr>
    </w:lvl>
  </w:abstractNum>
  <w:abstractNum w:abstractNumId="6">
    <w:nsid w:val="67CC3FEC"/>
    <w:multiLevelType w:val="multilevel"/>
    <w:tmpl w:val="4346505E"/>
    <w:lvl w:ilvl="0">
      <w:start w:val="1"/>
      <w:numFmt w:val="decimal"/>
      <w:lvlText w:val="%1"/>
      <w:lvlJc w:val="left"/>
      <w:pPr>
        <w:ind w:left="1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32"/>
      </w:pPr>
      <w:rPr>
        <w:rFonts w:ascii="Calibri" w:eastAsia="Calibri" w:hAnsi="Calibri" w:hint="default"/>
        <w:color w:val="1F487C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432"/>
      </w:pPr>
      <w:rPr>
        <w:rFonts w:hint="default"/>
      </w:rPr>
    </w:lvl>
  </w:abstractNum>
  <w:abstractNum w:abstractNumId="7">
    <w:nsid w:val="69EB296F"/>
    <w:multiLevelType w:val="multilevel"/>
    <w:tmpl w:val="3670F07E"/>
    <w:lvl w:ilvl="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45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color w:val="4BACC6" w:themeColor="accent5"/>
      </w:rPr>
    </w:lvl>
    <w:lvl w:ilvl="3">
      <w:start w:val="1"/>
      <w:numFmt w:val="decimal"/>
      <w:isLgl/>
      <w:lvlText w:val="%1.%2.%3.%4"/>
      <w:lvlJc w:val="left"/>
      <w:pPr>
        <w:ind w:left="2434" w:hanging="720"/>
      </w:pPr>
      <w:rPr>
        <w:rFonts w:hint="default"/>
        <w:color w:val="4BACC6" w:themeColor="accent5"/>
      </w:rPr>
    </w:lvl>
    <w:lvl w:ilvl="4">
      <w:start w:val="1"/>
      <w:numFmt w:val="decimal"/>
      <w:isLgl/>
      <w:lvlText w:val="%1.%2.%3.%4.%5"/>
      <w:lvlJc w:val="left"/>
      <w:pPr>
        <w:ind w:left="3154" w:hanging="1080"/>
      </w:pPr>
      <w:rPr>
        <w:rFonts w:hint="default"/>
        <w:color w:val="4BACC6" w:themeColor="accent5"/>
      </w:rPr>
    </w:lvl>
    <w:lvl w:ilvl="5">
      <w:start w:val="1"/>
      <w:numFmt w:val="decimal"/>
      <w:isLgl/>
      <w:lvlText w:val="%1.%2.%3.%4.%5.%6"/>
      <w:lvlJc w:val="left"/>
      <w:pPr>
        <w:ind w:left="3514" w:hanging="1080"/>
      </w:pPr>
      <w:rPr>
        <w:rFonts w:hint="default"/>
        <w:color w:val="4BACC6" w:themeColor="accent5"/>
      </w:rPr>
    </w:lvl>
    <w:lvl w:ilvl="6">
      <w:start w:val="1"/>
      <w:numFmt w:val="decimal"/>
      <w:isLgl/>
      <w:lvlText w:val="%1.%2.%3.%4.%5.%6.%7"/>
      <w:lvlJc w:val="left"/>
      <w:pPr>
        <w:ind w:left="4234" w:hanging="1440"/>
      </w:pPr>
      <w:rPr>
        <w:rFonts w:hint="default"/>
        <w:color w:val="4BACC6" w:themeColor="accent5"/>
      </w:rPr>
    </w:lvl>
    <w:lvl w:ilvl="7">
      <w:start w:val="1"/>
      <w:numFmt w:val="decimal"/>
      <w:isLgl/>
      <w:lvlText w:val="%1.%2.%3.%4.%5.%6.%7.%8"/>
      <w:lvlJc w:val="left"/>
      <w:pPr>
        <w:ind w:left="4594" w:hanging="1440"/>
      </w:pPr>
      <w:rPr>
        <w:rFonts w:hint="default"/>
        <w:color w:val="4BACC6" w:themeColor="accent5"/>
      </w:rPr>
    </w:lvl>
    <w:lvl w:ilvl="8">
      <w:start w:val="1"/>
      <w:numFmt w:val="decimal"/>
      <w:isLgl/>
      <w:lvlText w:val="%1.%2.%3.%4.%5.%6.%7.%8.%9"/>
      <w:lvlJc w:val="left"/>
      <w:pPr>
        <w:ind w:left="4954" w:hanging="1440"/>
      </w:pPr>
      <w:rPr>
        <w:rFonts w:hint="default"/>
        <w:color w:val="4BACC6" w:themeColor="accent5"/>
      </w:rPr>
    </w:lvl>
  </w:abstractNum>
  <w:abstractNum w:abstractNumId="8">
    <w:nsid w:val="6FB6624F"/>
    <w:multiLevelType w:val="multilevel"/>
    <w:tmpl w:val="96DC2316"/>
    <w:lvl w:ilvl="0">
      <w:start w:val="1"/>
      <w:numFmt w:val="decimal"/>
      <w:lvlText w:val="%1."/>
      <w:lvlJc w:val="left"/>
      <w:pPr>
        <w:ind w:left="820" w:hanging="721"/>
      </w:pPr>
      <w:rPr>
        <w:rFonts w:ascii="Calibri" w:eastAsia="Calibri" w:hAnsi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242" w:hanging="432"/>
      </w:pPr>
      <w:rPr>
        <w:rFonts w:ascii="Calibri" w:eastAsia="Calibri" w:hAnsi="Calibri" w:hint="default"/>
        <w:color w:val="31849B" w:themeColor="accent5" w:themeShade="BF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432"/>
      </w:pPr>
      <w:rPr>
        <w:rFonts w:hint="default"/>
      </w:rPr>
    </w:lvl>
  </w:abstractNum>
  <w:abstractNum w:abstractNumId="9">
    <w:nsid w:val="739B569D"/>
    <w:multiLevelType w:val="hybridMultilevel"/>
    <w:tmpl w:val="35C41596"/>
    <w:lvl w:ilvl="0" w:tplc="9EE681E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716EA5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DE3AE7A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77213CE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259ADA06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D8F8586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BC0812BC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344300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88802FCA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A9"/>
    <w:rsid w:val="000971A9"/>
    <w:rsid w:val="000E4187"/>
    <w:rsid w:val="000F4939"/>
    <w:rsid w:val="001A6A38"/>
    <w:rsid w:val="00361BF8"/>
    <w:rsid w:val="003D5957"/>
    <w:rsid w:val="004C10A9"/>
    <w:rsid w:val="004E75D8"/>
    <w:rsid w:val="0059465A"/>
    <w:rsid w:val="005E6179"/>
    <w:rsid w:val="00692E54"/>
    <w:rsid w:val="00746F5A"/>
    <w:rsid w:val="00824542"/>
    <w:rsid w:val="00884C26"/>
    <w:rsid w:val="00900A5E"/>
    <w:rsid w:val="00942541"/>
    <w:rsid w:val="009E4290"/>
    <w:rsid w:val="00A84CE1"/>
    <w:rsid w:val="00AB3616"/>
    <w:rsid w:val="00AC4827"/>
    <w:rsid w:val="00B62D64"/>
    <w:rsid w:val="00BE0BBB"/>
    <w:rsid w:val="00C53074"/>
    <w:rsid w:val="00C72639"/>
    <w:rsid w:val="00D32FDC"/>
    <w:rsid w:val="00D57CDC"/>
    <w:rsid w:val="00D70663"/>
    <w:rsid w:val="00E045A7"/>
    <w:rsid w:val="00EE0ABE"/>
    <w:rsid w:val="00F05A2C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18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63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720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uiPriority w:val="1"/>
    <w:qFormat/>
    <w:pPr>
      <w:ind w:left="3542"/>
      <w:outlineLvl w:val="3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4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E1"/>
  </w:style>
  <w:style w:type="paragraph" w:styleId="Footer">
    <w:name w:val="footer"/>
    <w:basedOn w:val="Normal"/>
    <w:link w:val="FooterChar"/>
    <w:uiPriority w:val="99"/>
    <w:unhideWhenUsed/>
    <w:rsid w:val="00A84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E1"/>
  </w:style>
  <w:style w:type="paragraph" w:styleId="Revision">
    <w:name w:val="Revision"/>
    <w:hidden/>
    <w:uiPriority w:val="99"/>
    <w:semiHidden/>
    <w:rsid w:val="00361BF8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18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63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720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uiPriority w:val="1"/>
    <w:qFormat/>
    <w:pPr>
      <w:ind w:left="3542"/>
      <w:outlineLvl w:val="3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4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E1"/>
  </w:style>
  <w:style w:type="paragraph" w:styleId="Footer">
    <w:name w:val="footer"/>
    <w:basedOn w:val="Normal"/>
    <w:link w:val="FooterChar"/>
    <w:uiPriority w:val="99"/>
    <w:unhideWhenUsed/>
    <w:rsid w:val="00A84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E1"/>
  </w:style>
  <w:style w:type="paragraph" w:styleId="Revision">
    <w:name w:val="Revision"/>
    <w:hidden/>
    <w:uiPriority w:val="99"/>
    <w:semiHidden/>
    <w:rsid w:val="00361B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sailing.org/racingrules/documen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26B6-7326-4E4A-BD47-8D436CD3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SMOTHERMAN</dc:creator>
  <cp:lastModifiedBy>Trish</cp:lastModifiedBy>
  <cp:revision>2</cp:revision>
  <dcterms:created xsi:type="dcterms:W3CDTF">2016-05-25T14:32:00Z</dcterms:created>
  <dcterms:modified xsi:type="dcterms:W3CDTF">2016-05-25T14:32:00Z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2015-05-25T00:00:00Z</vt:filetime>
  </property>
</Properties>
</file>